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39" w:rsidRDefault="00EE1C39" w:rsidP="00F13EC1">
      <w:pPr>
        <w:ind w:left="-142"/>
      </w:pPr>
    </w:p>
    <w:p w:rsidR="00A87027" w:rsidRDefault="00A87027" w:rsidP="00E04613">
      <w:pPr>
        <w:ind w:left="-540"/>
      </w:pPr>
    </w:p>
    <w:p w:rsidR="00C77B7E" w:rsidRPr="00CF25E5" w:rsidRDefault="00F13EC1" w:rsidP="00C77B7E">
      <w:pPr>
        <w:pStyle w:val="2"/>
        <w:jc w:val="center"/>
        <w:rPr>
          <w:b/>
          <w:sz w:val="20"/>
        </w:rPr>
      </w:pPr>
      <w:r>
        <w:rPr>
          <w:b/>
          <w:sz w:val="20"/>
        </w:rPr>
        <w:t>У</w:t>
      </w:r>
      <w:r w:rsidR="00C77B7E" w:rsidRPr="00CF25E5">
        <w:rPr>
          <w:b/>
          <w:sz w:val="20"/>
        </w:rPr>
        <w:t xml:space="preserve">СЛОВИЯ СТИМУЛИРУЮЩЕЙ ЛОТЕРЕИ </w:t>
      </w:r>
    </w:p>
    <w:p w:rsidR="00C77B7E" w:rsidRPr="001B2225" w:rsidRDefault="00C77B7E" w:rsidP="00C77B7E">
      <w:pPr>
        <w:pStyle w:val="2"/>
        <w:jc w:val="center"/>
        <w:rPr>
          <w:b/>
        </w:rPr>
      </w:pPr>
      <w:r w:rsidRPr="001B2225">
        <w:rPr>
          <w:b/>
        </w:rPr>
        <w:t xml:space="preserve">(далее – Условия </w:t>
      </w:r>
      <w:r>
        <w:rPr>
          <w:b/>
        </w:rPr>
        <w:t>л</w:t>
      </w:r>
      <w:r w:rsidRPr="001B2225">
        <w:rPr>
          <w:b/>
        </w:rPr>
        <w:t>отереи) «</w:t>
      </w:r>
      <w:r w:rsidR="00741477">
        <w:rPr>
          <w:b/>
        </w:rPr>
        <w:t xml:space="preserve"> </w:t>
      </w:r>
      <w:r w:rsidR="007F7AD7">
        <w:rPr>
          <w:b/>
        </w:rPr>
        <w:t>Собери все краски жизни</w:t>
      </w:r>
      <w:r w:rsidR="00741477">
        <w:rPr>
          <w:b/>
        </w:rPr>
        <w:t>»</w:t>
      </w:r>
      <w:r w:rsidRPr="001B2225">
        <w:rPr>
          <w:b/>
        </w:rPr>
        <w:t xml:space="preserve"> (далее – </w:t>
      </w:r>
      <w:r>
        <w:rPr>
          <w:b/>
        </w:rPr>
        <w:t>Л</w:t>
      </w:r>
      <w:r w:rsidRPr="001B2225">
        <w:rPr>
          <w:b/>
        </w:rPr>
        <w:t>отерея)</w:t>
      </w:r>
      <w:r>
        <w:rPr>
          <w:b/>
        </w:rPr>
        <w:t>.</w:t>
      </w:r>
    </w:p>
    <w:p w:rsidR="00C77B7E" w:rsidRDefault="00C77B7E" w:rsidP="00C77B7E">
      <w:pPr>
        <w:pStyle w:val="3"/>
      </w:pPr>
    </w:p>
    <w:p w:rsidR="00C77B7E" w:rsidRPr="00DA7AE6" w:rsidRDefault="00C77B7E" w:rsidP="00C77B7E">
      <w:pPr>
        <w:pStyle w:val="3"/>
        <w:jc w:val="both"/>
        <w:rPr>
          <w:bCs/>
          <w:i w:val="0"/>
          <w:szCs w:val="24"/>
        </w:rPr>
      </w:pPr>
      <w:r w:rsidRPr="00DA7AE6">
        <w:rPr>
          <w:bCs/>
          <w:i w:val="0"/>
          <w:szCs w:val="24"/>
        </w:rPr>
        <w:t>1. Наименование стимулирующей лотереи</w:t>
      </w:r>
      <w:r>
        <w:rPr>
          <w:bCs/>
          <w:i w:val="0"/>
          <w:szCs w:val="24"/>
        </w:rPr>
        <w:t>.</w:t>
      </w:r>
    </w:p>
    <w:p w:rsidR="00C77B7E" w:rsidRPr="00741477" w:rsidRDefault="00C77B7E" w:rsidP="00C77B7E">
      <w:pPr>
        <w:spacing w:before="225" w:after="225"/>
        <w:jc w:val="both"/>
      </w:pPr>
      <w:r w:rsidRPr="00741477">
        <w:t>«</w:t>
      </w:r>
      <w:r w:rsidR="007F7AD7">
        <w:t>Собери все краски жизни</w:t>
      </w:r>
      <w:r w:rsidR="00741477" w:rsidRPr="00741477">
        <w:t>»</w:t>
      </w:r>
    </w:p>
    <w:p w:rsidR="00C77B7E" w:rsidRDefault="00C77B7E" w:rsidP="00C77B7E">
      <w:pPr>
        <w:spacing w:before="225" w:after="225"/>
        <w:jc w:val="both"/>
        <w:rPr>
          <w:b/>
          <w:bCs/>
        </w:rPr>
      </w:pPr>
      <w:r>
        <w:rPr>
          <w:b/>
          <w:bCs/>
        </w:rPr>
        <w:t xml:space="preserve">2. </w:t>
      </w:r>
      <w:r w:rsidRPr="00DA7AE6">
        <w:rPr>
          <w:b/>
          <w:bCs/>
        </w:rPr>
        <w:t>Способ и территория проведения стимулирующей лотереи</w:t>
      </w:r>
      <w:r>
        <w:rPr>
          <w:b/>
          <w:bCs/>
        </w:rPr>
        <w:t>.</w:t>
      </w:r>
    </w:p>
    <w:p w:rsidR="00C77B7E" w:rsidRDefault="00C77B7E" w:rsidP="00C77B7E">
      <w:pPr>
        <w:spacing w:before="225" w:after="225"/>
        <w:jc w:val="both"/>
      </w:pPr>
      <w:r w:rsidRPr="00DA7AE6">
        <w:t xml:space="preserve">2.1. Лотерея по способу проведения является тиражной. </w:t>
      </w:r>
    </w:p>
    <w:p w:rsidR="00C77B7E" w:rsidRDefault="00C77B7E" w:rsidP="007F7AD7">
      <w:r w:rsidRPr="00DA7AE6">
        <w:t xml:space="preserve">2.2. </w:t>
      </w:r>
      <w:proofErr w:type="gramStart"/>
      <w:r w:rsidRPr="00DA7AE6">
        <w:t xml:space="preserve">Лотерея </w:t>
      </w:r>
      <w:r w:rsidR="00741477" w:rsidRPr="00741477">
        <w:t>«</w:t>
      </w:r>
      <w:r w:rsidR="007F7AD7">
        <w:t>Собери все краски жизни</w:t>
      </w:r>
      <w:r w:rsidR="00741477" w:rsidRPr="00741477">
        <w:t>»</w:t>
      </w:r>
      <w:r w:rsidR="00741477">
        <w:t xml:space="preserve"> </w:t>
      </w:r>
      <w:r w:rsidRPr="00DA7AE6">
        <w:t xml:space="preserve">проводится среди </w:t>
      </w:r>
      <w:r>
        <w:t>посетителей МФК «САН СИТИ», расположенного по адресу</w:t>
      </w:r>
      <w:r w:rsidRPr="00DA7AE6">
        <w:t>:</w:t>
      </w:r>
      <w:r>
        <w:t xml:space="preserve"> г. Новосибирск, пл. им. Карла Маркса, 7,</w:t>
      </w:r>
      <w:r w:rsidRPr="004A1D71">
        <w:t xml:space="preserve"> </w:t>
      </w:r>
      <w:r w:rsidRPr="00DA7AE6">
        <w:t>совершивших покупку</w:t>
      </w:r>
      <w:r>
        <w:t xml:space="preserve"> с </w:t>
      </w:r>
      <w:r w:rsidR="00741477">
        <w:t xml:space="preserve"> 10 час 00 мин </w:t>
      </w:r>
      <w:r w:rsidR="007F7AD7">
        <w:t>26</w:t>
      </w:r>
      <w:r>
        <w:t>.</w:t>
      </w:r>
      <w:r w:rsidR="007A0F5E">
        <w:t>0</w:t>
      </w:r>
      <w:r w:rsidR="007F7AD7">
        <w:t>5</w:t>
      </w:r>
      <w:r>
        <w:t>.201</w:t>
      </w:r>
      <w:r w:rsidR="007A0F5E">
        <w:t>3</w:t>
      </w:r>
      <w:r>
        <w:t xml:space="preserve">г. по </w:t>
      </w:r>
      <w:r w:rsidR="00741477">
        <w:t>19 час 5</w:t>
      </w:r>
      <w:r w:rsidR="00651756">
        <w:t>5</w:t>
      </w:r>
      <w:r w:rsidR="00741477">
        <w:t xml:space="preserve"> мин </w:t>
      </w:r>
      <w:r w:rsidR="007F7AD7">
        <w:t>31</w:t>
      </w:r>
      <w:r>
        <w:t>.</w:t>
      </w:r>
      <w:r w:rsidR="007A0F5E">
        <w:t>0</w:t>
      </w:r>
      <w:r w:rsidR="007F7AD7">
        <w:t>8</w:t>
      </w:r>
      <w:r>
        <w:t>.201</w:t>
      </w:r>
      <w:r w:rsidR="007A0F5E">
        <w:t>3</w:t>
      </w:r>
      <w:r>
        <w:t xml:space="preserve"> </w:t>
      </w:r>
      <w:r w:rsidRPr="00DA7AE6">
        <w:t xml:space="preserve">на </w:t>
      </w:r>
      <w:r>
        <w:t xml:space="preserve">сумму не менее </w:t>
      </w:r>
      <w:r w:rsidR="0025522B">
        <w:t>5</w:t>
      </w:r>
      <w:r>
        <w:t>00</w:t>
      </w:r>
      <w:r w:rsidRPr="00DA7AE6">
        <w:t xml:space="preserve"> рублей</w:t>
      </w:r>
      <w:r w:rsidR="00E50A37" w:rsidRPr="00E50A37">
        <w:t xml:space="preserve"> (</w:t>
      </w:r>
      <w:r w:rsidR="00E50A37">
        <w:t>одним чеком)</w:t>
      </w:r>
      <w:r>
        <w:t xml:space="preserve"> в магазинах или иных заведениях (далее Магазины), расположенн</w:t>
      </w:r>
      <w:r w:rsidR="007F7AD7">
        <w:t xml:space="preserve">ых на территории МФК «САН СИТИ», </w:t>
      </w:r>
      <w:r w:rsidR="007F7AD7" w:rsidRPr="007F7AD7">
        <w:t>собравшие в Буклете</w:t>
      </w:r>
      <w:proofErr w:type="gramEnd"/>
      <w:r w:rsidR="007F7AD7" w:rsidRPr="007F7AD7">
        <w:t xml:space="preserve"> 4 (четыре)  Штампа </w:t>
      </w:r>
      <w:r w:rsidR="007F7AD7">
        <w:t>разного цвета (1 чек = 1 Штамп)</w:t>
      </w:r>
      <w:r w:rsidR="00D45D70">
        <w:t>.</w:t>
      </w:r>
      <w:r>
        <w:t xml:space="preserve"> </w:t>
      </w:r>
      <w:r w:rsidR="00D45D70">
        <w:t>(Список магазинов – участников с разбивкой по цветовым Штампам указан в п.10)</w:t>
      </w:r>
    </w:p>
    <w:p w:rsidR="007F7AD7" w:rsidRDefault="007F7AD7" w:rsidP="007F7AD7"/>
    <w:p w:rsidR="007F7AD7" w:rsidRDefault="007F7AD7" w:rsidP="007F7AD7">
      <w:pPr>
        <w:jc w:val="both"/>
        <w:outlineLvl w:val="0"/>
      </w:pPr>
      <w:r w:rsidRPr="007F7AD7">
        <w:t xml:space="preserve">При совершении Покупателем в Магазинах покупок  в период с 10 час 00 мин  26.05.2013 г.  по 19 час 55 мин 31.08.2013г. на сумму не менее </w:t>
      </w:r>
      <w:r w:rsidR="0025522B">
        <w:t>5</w:t>
      </w:r>
      <w:r w:rsidRPr="007F7AD7">
        <w:t xml:space="preserve">00 рублей, в соответствии с Соглашением между Магазином и Организатором, Магазин сообщает Покупателю о необходимости получить у представителя Организатора  Буклет. Покупателю необходимо в буклете собрать  4 (четыре) штампа разного цвета для получения купона для участия в розыгрыше призов. Штамп ставится за покупку на сумму не менее </w:t>
      </w:r>
      <w:r w:rsidR="0025522B">
        <w:t>5</w:t>
      </w:r>
      <w:r w:rsidRPr="007F7AD7">
        <w:t xml:space="preserve">00 рублей  одним чеком (один штамп = 1 чек). </w:t>
      </w:r>
    </w:p>
    <w:p w:rsidR="000A0C50" w:rsidRDefault="000A0C50" w:rsidP="007F7AD7">
      <w:pPr>
        <w:jc w:val="both"/>
        <w:outlineLvl w:val="0"/>
      </w:pPr>
    </w:p>
    <w:p w:rsidR="000A0C50" w:rsidRPr="007F7AD7" w:rsidRDefault="000A0C50" w:rsidP="007F7AD7">
      <w:pPr>
        <w:jc w:val="both"/>
        <w:outlineLvl w:val="0"/>
      </w:pPr>
      <w:r>
        <w:t>30 июня</w:t>
      </w:r>
      <w:r w:rsidR="003407B9">
        <w:t>; 13, 14, 20, 21, 27 и 28 июля</w:t>
      </w:r>
      <w:r w:rsidR="00B65425">
        <w:t xml:space="preserve">; 3, 4, 10, 11, 17, 18, 24, 25, 31 августа </w:t>
      </w:r>
      <w:r>
        <w:t xml:space="preserve"> 2013 года с 10 час 00 мин до 22 час 00 мин Купон выдается </w:t>
      </w:r>
      <w:r w:rsidRPr="000A0C50">
        <w:rPr>
          <w:b/>
        </w:rPr>
        <w:t>за каждую покупку</w:t>
      </w:r>
      <w:r w:rsidR="003407B9">
        <w:rPr>
          <w:b/>
        </w:rPr>
        <w:t>,</w:t>
      </w:r>
      <w:r>
        <w:t xml:space="preserve"> </w:t>
      </w:r>
      <w:r w:rsidR="003407B9">
        <w:t xml:space="preserve">совершенную в этот день на сумму </w:t>
      </w:r>
      <w:r>
        <w:t>не менее 500 рублей. В Буклете ставится Штамп соответствующего цвета.</w:t>
      </w:r>
      <w:r w:rsidR="003407B9">
        <w:t xml:space="preserve"> </w:t>
      </w:r>
    </w:p>
    <w:p w:rsidR="007F7AD7" w:rsidRPr="007F7AD7" w:rsidRDefault="007F7AD7" w:rsidP="007F7AD7">
      <w:pPr>
        <w:jc w:val="both"/>
        <w:outlineLvl w:val="0"/>
      </w:pPr>
    </w:p>
    <w:p w:rsidR="007F7AD7" w:rsidRPr="007F7AD7" w:rsidRDefault="007F7AD7" w:rsidP="007F7AD7">
      <w:pPr>
        <w:jc w:val="both"/>
        <w:outlineLvl w:val="0"/>
      </w:pPr>
      <w:r w:rsidRPr="007F7AD7">
        <w:t>Синий штамп – покупка совершена в магазинах одежды, обуви,  аксессуаров, связи, косметики и услуг</w:t>
      </w:r>
    </w:p>
    <w:p w:rsidR="007F7AD7" w:rsidRPr="007F7AD7" w:rsidRDefault="007F7AD7" w:rsidP="007F7AD7">
      <w:pPr>
        <w:jc w:val="both"/>
        <w:outlineLvl w:val="0"/>
      </w:pPr>
      <w:r w:rsidRPr="007F7AD7">
        <w:t xml:space="preserve">Красный штамп – покупка совершена в супермаркете МЕГАС </w:t>
      </w:r>
    </w:p>
    <w:p w:rsidR="007F7AD7" w:rsidRPr="007F7AD7" w:rsidRDefault="007F7AD7" w:rsidP="007F7AD7">
      <w:pPr>
        <w:jc w:val="both"/>
        <w:outlineLvl w:val="0"/>
      </w:pPr>
      <w:r w:rsidRPr="007F7AD7">
        <w:t>Зеленый штамп – покупка совершена в зоне отдыха и развлечений</w:t>
      </w:r>
    </w:p>
    <w:p w:rsidR="007F7AD7" w:rsidRPr="007F7AD7" w:rsidRDefault="007F7AD7" w:rsidP="007F7AD7">
      <w:pPr>
        <w:jc w:val="both"/>
        <w:outlineLvl w:val="0"/>
      </w:pPr>
      <w:r w:rsidRPr="007F7AD7">
        <w:t>Желтый штамп – покупка совершена в зоне ресторанов и кафе.</w:t>
      </w:r>
    </w:p>
    <w:p w:rsidR="007F7AD7" w:rsidRPr="007F7AD7" w:rsidRDefault="007F7AD7" w:rsidP="007F7AD7">
      <w:pPr>
        <w:jc w:val="both"/>
        <w:outlineLvl w:val="0"/>
      </w:pPr>
    </w:p>
    <w:p w:rsidR="007F7AD7" w:rsidRPr="007F7AD7" w:rsidRDefault="007F7AD7" w:rsidP="007F7AD7">
      <w:pPr>
        <w:jc w:val="both"/>
        <w:outlineLvl w:val="0"/>
      </w:pPr>
      <w:r w:rsidRPr="007F7AD7">
        <w:t>Выдача буклетов и купонов производится с 10 час 00 мин до 19 час 55 мин представителем Организатора за специально оборудованной стойкой на 1 этаже МФК «Сан Сити». За каждые 4 (четыре) штампа разного цвета в Буклете выдается 1 (один) Купон.</w:t>
      </w:r>
    </w:p>
    <w:p w:rsidR="00C77B7E" w:rsidRDefault="00E50A37" w:rsidP="00C77B7E">
      <w:pPr>
        <w:spacing w:before="225" w:after="225"/>
        <w:jc w:val="both"/>
      </w:pPr>
      <w:r>
        <w:t>В день проведения розыгрыша п</w:t>
      </w:r>
      <w:r w:rsidR="00C77B7E">
        <w:t xml:space="preserve">окупатель одну часть купона с номером оставляет себе, а отрывную часть купона помещает в барабан для розыгрыша. Барабан находится на 4 этаже МФК «САН СИТИ» на сцене. </w:t>
      </w:r>
    </w:p>
    <w:p w:rsidR="00651756" w:rsidRDefault="00C77B7E" w:rsidP="00651756">
      <w:pPr>
        <w:spacing w:before="225" w:after="225"/>
        <w:jc w:val="both"/>
      </w:pPr>
      <w:r>
        <w:t>Прием купонов в барабан для розыгрыша начинается за</w:t>
      </w:r>
      <w:r w:rsidR="00575711">
        <w:t xml:space="preserve"> </w:t>
      </w:r>
      <w:r w:rsidR="007A0F5E">
        <w:t>60</w:t>
      </w:r>
      <w:r>
        <w:t xml:space="preserve"> минут до начала</w:t>
      </w:r>
      <w:r w:rsidR="00E50A37">
        <w:t xml:space="preserve"> каждого</w:t>
      </w:r>
      <w:r>
        <w:t xml:space="preserve"> розыгрыша и заканчивается за одну минуту до начала розыгрыша в соответствии с Таблицей 1</w:t>
      </w:r>
    </w:p>
    <w:p w:rsidR="00C77B7E" w:rsidRDefault="00C77B7E" w:rsidP="00651756">
      <w:pPr>
        <w:spacing w:before="225" w:after="225"/>
        <w:jc w:val="both"/>
      </w:pPr>
      <w:r>
        <w:t>Таблица 1</w:t>
      </w:r>
    </w:p>
    <w:p w:rsidR="00C77B7E" w:rsidRDefault="00C77B7E" w:rsidP="00C77B7E">
      <w:pPr>
        <w:spacing w:before="225" w:after="225"/>
        <w:jc w:val="both"/>
        <w:rPr>
          <w:b/>
        </w:rPr>
      </w:pPr>
      <w:r w:rsidRPr="00623122">
        <w:rPr>
          <w:b/>
        </w:rPr>
        <w:t>Время проведения  розыгрыша и приема купонов:</w:t>
      </w:r>
    </w:p>
    <w:tbl>
      <w:tblPr>
        <w:tblW w:w="8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4"/>
        <w:gridCol w:w="2734"/>
        <w:gridCol w:w="2734"/>
      </w:tblGrid>
      <w:tr w:rsidR="007A0F5E" w:rsidRPr="00155E77" w:rsidTr="007A0F5E">
        <w:tc>
          <w:tcPr>
            <w:tcW w:w="2734" w:type="dxa"/>
          </w:tcPr>
          <w:p w:rsidR="007A0F5E" w:rsidRPr="00155E77" w:rsidRDefault="007A0F5E" w:rsidP="00762AB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55E77">
              <w:rPr>
                <w:sz w:val="22"/>
                <w:szCs w:val="22"/>
              </w:rPr>
              <w:t>Время начала розыгрыша</w:t>
            </w:r>
          </w:p>
        </w:tc>
        <w:tc>
          <w:tcPr>
            <w:tcW w:w="2734" w:type="dxa"/>
          </w:tcPr>
          <w:p w:rsidR="007A0F5E" w:rsidRPr="00155E77" w:rsidRDefault="007A0F5E" w:rsidP="00762AB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55E77">
              <w:rPr>
                <w:sz w:val="22"/>
                <w:szCs w:val="22"/>
              </w:rPr>
              <w:t>Время начала приема купонов</w:t>
            </w:r>
          </w:p>
        </w:tc>
        <w:tc>
          <w:tcPr>
            <w:tcW w:w="2734" w:type="dxa"/>
          </w:tcPr>
          <w:p w:rsidR="007A0F5E" w:rsidRPr="00155E77" w:rsidRDefault="007A0F5E" w:rsidP="00762AB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55E77">
              <w:rPr>
                <w:sz w:val="22"/>
                <w:szCs w:val="22"/>
              </w:rPr>
              <w:t>Время окончания приема купонов</w:t>
            </w:r>
          </w:p>
        </w:tc>
      </w:tr>
      <w:tr w:rsidR="007A0F5E" w:rsidTr="007A0F5E">
        <w:tc>
          <w:tcPr>
            <w:tcW w:w="2734" w:type="dxa"/>
          </w:tcPr>
          <w:p w:rsidR="007A0F5E" w:rsidRDefault="007A0F5E" w:rsidP="00762AB1">
            <w:pPr>
              <w:spacing w:before="120" w:after="120"/>
              <w:jc w:val="center"/>
            </w:pPr>
            <w:r>
              <w:t>12:00</w:t>
            </w:r>
          </w:p>
        </w:tc>
        <w:tc>
          <w:tcPr>
            <w:tcW w:w="2734" w:type="dxa"/>
          </w:tcPr>
          <w:p w:rsidR="007A0F5E" w:rsidRDefault="007A0F5E" w:rsidP="007A0F5E">
            <w:pPr>
              <w:spacing w:before="120" w:after="120"/>
              <w:jc w:val="center"/>
            </w:pPr>
            <w:r>
              <w:t>11:00</w:t>
            </w:r>
          </w:p>
        </w:tc>
        <w:tc>
          <w:tcPr>
            <w:tcW w:w="2734" w:type="dxa"/>
          </w:tcPr>
          <w:p w:rsidR="007A0F5E" w:rsidRDefault="007A0F5E" w:rsidP="00762AB1">
            <w:pPr>
              <w:spacing w:before="120" w:after="120"/>
              <w:jc w:val="center"/>
            </w:pPr>
            <w:r>
              <w:t>11:59</w:t>
            </w:r>
          </w:p>
        </w:tc>
      </w:tr>
      <w:tr w:rsidR="007A0F5E" w:rsidTr="007A0F5E">
        <w:tc>
          <w:tcPr>
            <w:tcW w:w="2734" w:type="dxa"/>
          </w:tcPr>
          <w:p w:rsidR="007A0F5E" w:rsidRDefault="007A0F5E" w:rsidP="00762AB1">
            <w:pPr>
              <w:spacing w:before="120" w:after="120"/>
              <w:jc w:val="center"/>
            </w:pPr>
            <w:r>
              <w:lastRenderedPageBreak/>
              <w:t>14:00</w:t>
            </w:r>
          </w:p>
        </w:tc>
        <w:tc>
          <w:tcPr>
            <w:tcW w:w="2734" w:type="dxa"/>
          </w:tcPr>
          <w:p w:rsidR="007A0F5E" w:rsidRDefault="007A0F5E" w:rsidP="007A0F5E">
            <w:pPr>
              <w:spacing w:before="120" w:after="120"/>
              <w:jc w:val="center"/>
            </w:pPr>
            <w:r>
              <w:t>13:00</w:t>
            </w:r>
          </w:p>
        </w:tc>
        <w:tc>
          <w:tcPr>
            <w:tcW w:w="2734" w:type="dxa"/>
          </w:tcPr>
          <w:p w:rsidR="007A0F5E" w:rsidRDefault="007A0F5E" w:rsidP="00762AB1">
            <w:pPr>
              <w:spacing w:before="120" w:after="120"/>
              <w:jc w:val="center"/>
            </w:pPr>
            <w:r>
              <w:t>13:59</w:t>
            </w:r>
          </w:p>
        </w:tc>
      </w:tr>
      <w:tr w:rsidR="007A0F5E" w:rsidTr="007A0F5E">
        <w:tc>
          <w:tcPr>
            <w:tcW w:w="2734" w:type="dxa"/>
          </w:tcPr>
          <w:p w:rsidR="007A0F5E" w:rsidRDefault="007A0F5E" w:rsidP="00762AB1">
            <w:pPr>
              <w:spacing w:before="120" w:after="120"/>
              <w:jc w:val="center"/>
            </w:pPr>
            <w:r>
              <w:t>16:00</w:t>
            </w:r>
          </w:p>
        </w:tc>
        <w:tc>
          <w:tcPr>
            <w:tcW w:w="2734" w:type="dxa"/>
          </w:tcPr>
          <w:p w:rsidR="007A0F5E" w:rsidRDefault="007A0F5E" w:rsidP="007A0F5E">
            <w:pPr>
              <w:spacing w:before="120" w:after="120"/>
              <w:jc w:val="center"/>
            </w:pPr>
            <w:r>
              <w:t>15:00</w:t>
            </w:r>
          </w:p>
        </w:tc>
        <w:tc>
          <w:tcPr>
            <w:tcW w:w="2734" w:type="dxa"/>
          </w:tcPr>
          <w:p w:rsidR="007A0F5E" w:rsidRDefault="007A0F5E" w:rsidP="00762AB1">
            <w:pPr>
              <w:spacing w:before="120" w:after="120"/>
              <w:jc w:val="center"/>
            </w:pPr>
            <w:r>
              <w:t>15:59</w:t>
            </w:r>
          </w:p>
        </w:tc>
      </w:tr>
      <w:tr w:rsidR="007A0F5E" w:rsidTr="007A0F5E">
        <w:tc>
          <w:tcPr>
            <w:tcW w:w="2734" w:type="dxa"/>
          </w:tcPr>
          <w:p w:rsidR="007A0F5E" w:rsidRDefault="007A0F5E" w:rsidP="00762AB1">
            <w:pPr>
              <w:spacing w:before="120" w:after="120"/>
              <w:jc w:val="center"/>
            </w:pPr>
            <w:r>
              <w:t>18:00</w:t>
            </w:r>
          </w:p>
        </w:tc>
        <w:tc>
          <w:tcPr>
            <w:tcW w:w="2734" w:type="dxa"/>
          </w:tcPr>
          <w:p w:rsidR="007A0F5E" w:rsidRDefault="007A0F5E" w:rsidP="007A0F5E">
            <w:pPr>
              <w:spacing w:before="120" w:after="120"/>
              <w:jc w:val="center"/>
            </w:pPr>
            <w:r>
              <w:t>17:00</w:t>
            </w:r>
          </w:p>
        </w:tc>
        <w:tc>
          <w:tcPr>
            <w:tcW w:w="2734" w:type="dxa"/>
          </w:tcPr>
          <w:p w:rsidR="007A0F5E" w:rsidRDefault="007A0F5E" w:rsidP="00762AB1">
            <w:pPr>
              <w:spacing w:before="120" w:after="120"/>
              <w:jc w:val="center"/>
            </w:pPr>
            <w:r>
              <w:t>17:59</w:t>
            </w:r>
          </w:p>
        </w:tc>
      </w:tr>
      <w:tr w:rsidR="007A0F5E" w:rsidTr="007A0F5E">
        <w:tc>
          <w:tcPr>
            <w:tcW w:w="2734" w:type="dxa"/>
          </w:tcPr>
          <w:p w:rsidR="007A0F5E" w:rsidRDefault="007A0F5E" w:rsidP="00762AB1">
            <w:pPr>
              <w:spacing w:before="120" w:after="120"/>
              <w:jc w:val="center"/>
            </w:pPr>
            <w:r>
              <w:t>20:00</w:t>
            </w:r>
          </w:p>
        </w:tc>
        <w:tc>
          <w:tcPr>
            <w:tcW w:w="2734" w:type="dxa"/>
          </w:tcPr>
          <w:p w:rsidR="007A0F5E" w:rsidRDefault="007A0F5E" w:rsidP="007A0F5E">
            <w:pPr>
              <w:spacing w:before="120" w:after="120"/>
              <w:jc w:val="center"/>
            </w:pPr>
            <w:r>
              <w:t>19:00</w:t>
            </w:r>
          </w:p>
        </w:tc>
        <w:tc>
          <w:tcPr>
            <w:tcW w:w="2734" w:type="dxa"/>
          </w:tcPr>
          <w:p w:rsidR="007A0F5E" w:rsidRDefault="007A0F5E" w:rsidP="00762AB1">
            <w:pPr>
              <w:spacing w:before="120" w:after="120"/>
              <w:jc w:val="center"/>
            </w:pPr>
            <w:r>
              <w:t>19:59</w:t>
            </w:r>
          </w:p>
        </w:tc>
      </w:tr>
    </w:tbl>
    <w:p w:rsidR="00C77B7E" w:rsidRPr="00E702FA" w:rsidRDefault="00C77B7E" w:rsidP="00C77B7E">
      <w:pPr>
        <w:spacing w:before="225" w:after="225"/>
        <w:jc w:val="both"/>
      </w:pPr>
      <w:r w:rsidRPr="00DA7AE6">
        <w:t>2.3. Ло</w:t>
      </w:r>
      <w:r>
        <w:t>терея по способу формирования</w:t>
      </w:r>
      <w:r w:rsidRPr="00DA7AE6">
        <w:t xml:space="preserve"> призового фонда (далее – Призовой фонд) является лотереей, право на участие, в которой не связано с внесением платы Участником (стимулирующая лотерея). Призовой фонд формируется за счет средств организатора стимулирующей лотереи, указанного в п. 3 настоящих Условий (далее – Организатор</w:t>
      </w:r>
      <w:r>
        <w:t>).</w:t>
      </w:r>
    </w:p>
    <w:p w:rsidR="00C77B7E" w:rsidRDefault="00C77B7E" w:rsidP="00C77B7E">
      <w:pPr>
        <w:spacing w:before="225" w:after="225"/>
        <w:jc w:val="both"/>
      </w:pPr>
      <w:r w:rsidRPr="008F2CEE">
        <w:t>2.4. Лотерея в соответствии с технологией ее проведения является лотереей, проводимой в обычном режиме, при котором сбор, передача, обработка игровой информации, формирование и розыгрыш призового фонда Лотереи осуществляются поэтапно.</w:t>
      </w:r>
    </w:p>
    <w:p w:rsidR="00C77B7E" w:rsidRDefault="00C77B7E" w:rsidP="00C77B7E">
      <w:pPr>
        <w:spacing w:before="225" w:after="225"/>
        <w:jc w:val="both"/>
      </w:pPr>
      <w:r w:rsidRPr="00DA7AE6">
        <w:t xml:space="preserve">2.5. Лотерея стимулирует приобретение товаров и услуг, реализуемых в </w:t>
      </w:r>
      <w:r>
        <w:t>магазинах МФК «САН СИТИ»</w:t>
      </w:r>
      <w:r w:rsidRPr="00DA7AE6">
        <w:t xml:space="preserve">. Приобретение товаров, реализуемых </w:t>
      </w:r>
      <w:r>
        <w:t>в магазинах МФК «САН СИТИ»</w:t>
      </w:r>
      <w:r w:rsidRPr="00DA7AE6">
        <w:t>,</w:t>
      </w:r>
      <w:r>
        <w:t xml:space="preserve"> на сумму не менее </w:t>
      </w:r>
      <w:r w:rsidR="007F7AD7">
        <w:t>1</w:t>
      </w:r>
      <w:r>
        <w:t>000 рублей</w:t>
      </w:r>
      <w:r w:rsidRPr="00DA7AE6">
        <w:t xml:space="preserve"> </w:t>
      </w:r>
      <w:r w:rsidR="00E50A37">
        <w:t xml:space="preserve">(одним чеком) </w:t>
      </w:r>
      <w:r w:rsidR="007F7AD7">
        <w:t xml:space="preserve">и получение 4 (четырех) штампов разного цвета </w:t>
      </w:r>
      <w:r w:rsidRPr="00DA7AE6">
        <w:t>является обходимым условием для принятия участия в лотерее.</w:t>
      </w:r>
    </w:p>
    <w:p w:rsidR="00C77B7E" w:rsidRDefault="00C77B7E" w:rsidP="00C77B7E">
      <w:pPr>
        <w:spacing w:before="225" w:after="225"/>
        <w:jc w:val="both"/>
      </w:pPr>
      <w:r w:rsidRPr="00DA7AE6">
        <w:t>2.6. Лотерея проводится Организатором непосредственно от своего имени</w:t>
      </w:r>
      <w:r>
        <w:t xml:space="preserve"> с целью привлечения покупателей в Магазины, расположенные на территории МФК «САН СИТИ»</w:t>
      </w:r>
      <w:r w:rsidRPr="00DA7AE6">
        <w:t xml:space="preserve">. </w:t>
      </w:r>
    </w:p>
    <w:p w:rsidR="00C77B7E" w:rsidRDefault="00C77B7E" w:rsidP="00C77B7E">
      <w:pPr>
        <w:autoSpaceDE w:val="0"/>
        <w:autoSpaceDN w:val="0"/>
        <w:adjustRightInd w:val="0"/>
        <w:spacing w:before="100" w:after="100"/>
        <w:jc w:val="both"/>
      </w:pPr>
      <w:r w:rsidRPr="00DA7AE6">
        <w:t>2.7. Для организации и проведения Лотереи Организатор по договорам на возмездное оказание услуг, агентским соглашениям, договорам поручения и иным гражданско-правовым договорам может привлекать третьих лиц, при этом данные третьи лица выступают по поручению и от имени Организатора Лотереи, а Организатор Лотереи самостоятельно несет ответственность перед всеми Участниками Лотереи.</w:t>
      </w:r>
    </w:p>
    <w:p w:rsidR="00C77B7E" w:rsidRDefault="00C77B7E" w:rsidP="00C77B7E">
      <w:pPr>
        <w:autoSpaceDE w:val="0"/>
        <w:autoSpaceDN w:val="0"/>
        <w:adjustRightInd w:val="0"/>
        <w:spacing w:before="100" w:after="100"/>
        <w:jc w:val="both"/>
      </w:pPr>
    </w:p>
    <w:p w:rsidR="00C77B7E" w:rsidRDefault="00C77B7E" w:rsidP="00C77B7E">
      <w:pPr>
        <w:pStyle w:val="3"/>
        <w:jc w:val="both"/>
        <w:rPr>
          <w:bCs/>
          <w:i w:val="0"/>
          <w:szCs w:val="24"/>
        </w:rPr>
      </w:pPr>
      <w:r w:rsidRPr="00F1520E">
        <w:rPr>
          <w:bCs/>
          <w:i w:val="0"/>
          <w:szCs w:val="24"/>
        </w:rPr>
        <w:t>3. Наименование организатора стимулирующей лотереи с указанием его юридического и почтового адресов, банковских реквизитов, идентификационного номера налогоплательщика и сведений об открытии счетов в кредитной организации</w:t>
      </w:r>
      <w:r>
        <w:rPr>
          <w:bCs/>
          <w:i w:val="0"/>
          <w:szCs w:val="24"/>
        </w:rPr>
        <w:t>.</w:t>
      </w:r>
    </w:p>
    <w:p w:rsidR="00C77B7E" w:rsidRDefault="00C77B7E" w:rsidP="00C77B7E">
      <w:pPr>
        <w:jc w:val="both"/>
      </w:pPr>
    </w:p>
    <w:p w:rsidR="00C77B7E" w:rsidRPr="007D0BBC" w:rsidRDefault="00C77B7E" w:rsidP="00C77B7E">
      <w:pPr>
        <w:jc w:val="both"/>
        <w:rPr>
          <w:b/>
        </w:rPr>
      </w:pPr>
      <w:r w:rsidRPr="007D0BBC">
        <w:rPr>
          <w:b/>
        </w:rPr>
        <w:t>О</w:t>
      </w:r>
      <w:r>
        <w:rPr>
          <w:b/>
        </w:rPr>
        <w:t xml:space="preserve">бщество с </w:t>
      </w:r>
      <w:r w:rsidRPr="007D0BBC">
        <w:rPr>
          <w:b/>
        </w:rPr>
        <w:t>О</w:t>
      </w:r>
      <w:r>
        <w:rPr>
          <w:b/>
        </w:rPr>
        <w:t xml:space="preserve">граниченной </w:t>
      </w:r>
      <w:r w:rsidRPr="007D0BBC">
        <w:rPr>
          <w:b/>
        </w:rPr>
        <w:t>О</w:t>
      </w:r>
      <w:r>
        <w:rPr>
          <w:b/>
        </w:rPr>
        <w:t xml:space="preserve">тветственностью </w:t>
      </w:r>
      <w:r w:rsidRPr="007D0BBC">
        <w:rPr>
          <w:b/>
        </w:rPr>
        <w:t>«У</w:t>
      </w:r>
      <w:r w:rsidR="00741477">
        <w:rPr>
          <w:b/>
        </w:rPr>
        <w:t>ЧЁТ</w:t>
      </w:r>
      <w:r w:rsidRPr="007D0BBC">
        <w:rPr>
          <w:b/>
        </w:rPr>
        <w:t>»</w:t>
      </w:r>
    </w:p>
    <w:p w:rsidR="00C77B7E" w:rsidRPr="004A1D71" w:rsidRDefault="00C77B7E" w:rsidP="00C77B7E">
      <w:pPr>
        <w:jc w:val="both"/>
      </w:pPr>
      <w:r w:rsidRPr="004A1D71">
        <w:t>Юридический адрес:</w:t>
      </w:r>
      <w:r w:rsidR="00741477">
        <w:t xml:space="preserve"> </w:t>
      </w:r>
      <w:r w:rsidRPr="004A1D71">
        <w:t>6300</w:t>
      </w:r>
      <w:r>
        <w:t>48</w:t>
      </w:r>
      <w:r w:rsidRPr="004A1D71">
        <w:t>,</w:t>
      </w:r>
      <w:r>
        <w:t xml:space="preserve"> </w:t>
      </w:r>
      <w:r w:rsidRPr="004A1D71">
        <w:t>г</w:t>
      </w:r>
      <w:proofErr w:type="gramStart"/>
      <w:r w:rsidRPr="004A1D71">
        <w:t>.Н</w:t>
      </w:r>
      <w:proofErr w:type="gramEnd"/>
      <w:r w:rsidRPr="004A1D71">
        <w:t>овосибирск</w:t>
      </w:r>
      <w:r>
        <w:t>, пл</w:t>
      </w:r>
      <w:r w:rsidRPr="004A1D71">
        <w:t xml:space="preserve">. </w:t>
      </w:r>
      <w:r>
        <w:t>имени К. Маркса,7.</w:t>
      </w:r>
    </w:p>
    <w:p w:rsidR="00C77B7E" w:rsidRPr="004A1D71" w:rsidRDefault="00C77B7E" w:rsidP="00C77B7E">
      <w:pPr>
        <w:jc w:val="both"/>
      </w:pPr>
      <w:r>
        <w:t>Почтовый</w:t>
      </w:r>
      <w:r w:rsidRPr="004A1D71">
        <w:t xml:space="preserve"> адрес: 630048,</w:t>
      </w:r>
      <w:r>
        <w:t xml:space="preserve"> </w:t>
      </w:r>
      <w:r w:rsidRPr="004A1D71">
        <w:t>г</w:t>
      </w:r>
      <w:proofErr w:type="gramStart"/>
      <w:r w:rsidRPr="004A1D71">
        <w:t>.</w:t>
      </w:r>
      <w:r>
        <w:t>Н</w:t>
      </w:r>
      <w:proofErr w:type="gramEnd"/>
      <w:r>
        <w:t>овосибирск, п</w:t>
      </w:r>
      <w:r w:rsidRPr="004A1D71">
        <w:t>л.</w:t>
      </w:r>
      <w:r>
        <w:t xml:space="preserve"> имени </w:t>
      </w:r>
      <w:r w:rsidRPr="004A1D71">
        <w:t>К.Маркса</w:t>
      </w:r>
      <w:r>
        <w:t>,</w:t>
      </w:r>
      <w:r w:rsidRPr="004A1D71">
        <w:t>7</w:t>
      </w:r>
      <w:r>
        <w:t>.</w:t>
      </w:r>
    </w:p>
    <w:p w:rsidR="00C77B7E" w:rsidRPr="004A1D71" w:rsidRDefault="00C77B7E" w:rsidP="00C77B7E">
      <w:pPr>
        <w:jc w:val="both"/>
      </w:pPr>
      <w:r>
        <w:t>т</w:t>
      </w:r>
      <w:r w:rsidRPr="004A1D71">
        <w:t>. (383)</w:t>
      </w:r>
      <w:r>
        <w:t xml:space="preserve"> </w:t>
      </w:r>
      <w:r w:rsidRPr="004A1D71">
        <w:t>362</w:t>
      </w:r>
      <w:r>
        <w:t xml:space="preserve"> </w:t>
      </w:r>
      <w:r w:rsidRPr="004A1D71">
        <w:t>94</w:t>
      </w:r>
      <w:r>
        <w:t xml:space="preserve"> </w:t>
      </w:r>
      <w:r w:rsidRPr="004A1D71">
        <w:t>15</w:t>
      </w:r>
    </w:p>
    <w:p w:rsidR="00C77B7E" w:rsidRPr="004A1D71" w:rsidRDefault="00C77B7E" w:rsidP="00C77B7E">
      <w:pPr>
        <w:jc w:val="both"/>
      </w:pPr>
      <w:r w:rsidRPr="004A1D71">
        <w:t>ИНН 5406242610 КПП 540</w:t>
      </w:r>
      <w:r>
        <w:t>4</w:t>
      </w:r>
      <w:r w:rsidRPr="004A1D71">
        <w:t>01001</w:t>
      </w:r>
    </w:p>
    <w:p w:rsidR="00C77B7E" w:rsidRPr="004A1D71" w:rsidRDefault="00C77B7E" w:rsidP="00C77B7E">
      <w:pPr>
        <w:jc w:val="both"/>
      </w:pPr>
      <w:proofErr w:type="spellStart"/>
      <w:proofErr w:type="gramStart"/>
      <w:r w:rsidRPr="004A1D71">
        <w:t>р</w:t>
      </w:r>
      <w:proofErr w:type="spellEnd"/>
      <w:proofErr w:type="gramEnd"/>
      <w:r w:rsidRPr="004A1D71">
        <w:t>/с 40702810002</w:t>
      </w:r>
      <w:r>
        <w:t>90003000 Филиале ГПБ (ОАО) г. Новосибирск</w:t>
      </w:r>
    </w:p>
    <w:p w:rsidR="00C77B7E" w:rsidRPr="004A1D71" w:rsidRDefault="00C77B7E" w:rsidP="00C77B7E">
      <w:pPr>
        <w:jc w:val="both"/>
      </w:pPr>
      <w:r w:rsidRPr="004A1D71">
        <w:t>к/с 3010181040000000078</w:t>
      </w:r>
      <w:r>
        <w:t xml:space="preserve">3 </w:t>
      </w:r>
      <w:r w:rsidRPr="004A1D71">
        <w:t>БИК 04500</w:t>
      </w:r>
      <w:r>
        <w:t>4783</w:t>
      </w:r>
    </w:p>
    <w:p w:rsidR="00C77B7E" w:rsidRDefault="00C77B7E" w:rsidP="00C77B7E">
      <w:pPr>
        <w:jc w:val="both"/>
      </w:pPr>
    </w:p>
    <w:p w:rsidR="00C77B7E" w:rsidRDefault="00C77B7E" w:rsidP="00C77B7E">
      <w:pPr>
        <w:pStyle w:val="3"/>
        <w:jc w:val="both"/>
        <w:rPr>
          <w:bCs/>
          <w:i w:val="0"/>
          <w:szCs w:val="24"/>
        </w:rPr>
      </w:pPr>
      <w:r w:rsidRPr="008615EC">
        <w:rPr>
          <w:bCs/>
          <w:i w:val="0"/>
          <w:szCs w:val="24"/>
        </w:rPr>
        <w:t>4. Сроки проведения стимулирующей лотереи</w:t>
      </w:r>
      <w:r>
        <w:rPr>
          <w:bCs/>
          <w:i w:val="0"/>
          <w:szCs w:val="24"/>
        </w:rPr>
        <w:t>.</w:t>
      </w:r>
    </w:p>
    <w:p w:rsidR="00C77B7E" w:rsidRPr="007D0BBC" w:rsidRDefault="00C77B7E" w:rsidP="00C77B7E"/>
    <w:p w:rsidR="00BE3126" w:rsidRDefault="00C77B7E" w:rsidP="00C77B7E">
      <w:pPr>
        <w:jc w:val="both"/>
      </w:pPr>
      <w:r w:rsidRPr="008615EC">
        <w:t xml:space="preserve">4.1. Срок проведения Лотереи: </w:t>
      </w:r>
      <w:r>
        <w:t>объявленный период заключения договора с участник</w:t>
      </w:r>
      <w:r w:rsidR="00E50A37">
        <w:t xml:space="preserve">ом с </w:t>
      </w:r>
      <w:r w:rsidR="00741477">
        <w:t>10</w:t>
      </w:r>
      <w:r w:rsidR="007F7AD7">
        <w:t xml:space="preserve"> </w:t>
      </w:r>
      <w:r w:rsidR="00741477">
        <w:t xml:space="preserve">час 00 мин </w:t>
      </w:r>
      <w:r w:rsidR="007F7AD7">
        <w:t>26</w:t>
      </w:r>
      <w:r w:rsidR="00DF33F7">
        <w:t>.</w:t>
      </w:r>
      <w:r w:rsidR="00BE3126">
        <w:t>0</w:t>
      </w:r>
      <w:r w:rsidR="007F7AD7">
        <w:t>5</w:t>
      </w:r>
      <w:r w:rsidR="00DF33F7">
        <w:t>.201</w:t>
      </w:r>
      <w:r w:rsidR="00BE3126">
        <w:t>3</w:t>
      </w:r>
      <w:r w:rsidR="00DF33F7">
        <w:t>г</w:t>
      </w:r>
      <w:r w:rsidR="00E50A37">
        <w:t xml:space="preserve">. по </w:t>
      </w:r>
      <w:r w:rsidR="00741477">
        <w:t xml:space="preserve">19 час 55 мин </w:t>
      </w:r>
      <w:r w:rsidR="007F7AD7">
        <w:t>31</w:t>
      </w:r>
      <w:r w:rsidR="00E50A37">
        <w:t>.</w:t>
      </w:r>
      <w:r w:rsidR="00BE3126">
        <w:t>0</w:t>
      </w:r>
      <w:r w:rsidR="007F7AD7">
        <w:t>8</w:t>
      </w:r>
      <w:r w:rsidR="00E50A37">
        <w:t>.201</w:t>
      </w:r>
      <w:r w:rsidR="007F7AD7">
        <w:t>3</w:t>
      </w:r>
      <w:r w:rsidR="00575711">
        <w:t xml:space="preserve"> </w:t>
      </w:r>
      <w:r w:rsidR="00E50A37">
        <w:t>г.</w:t>
      </w:r>
      <w:r>
        <w:t>, в который потребитель может стать участником лотереи и принять участие в розыгрыше призов</w:t>
      </w:r>
      <w:r w:rsidR="00BE3126">
        <w:t xml:space="preserve"> </w:t>
      </w:r>
      <w:r w:rsidR="007F7AD7">
        <w:t xml:space="preserve">31 августа </w:t>
      </w:r>
      <w:r w:rsidR="00BE3126">
        <w:t xml:space="preserve"> 2013 года (12:</w:t>
      </w:r>
      <w:r w:rsidR="007F7AD7">
        <w:t>00; 14:00; 16:00; 18:00; 20:00)</w:t>
      </w:r>
    </w:p>
    <w:p w:rsidR="00BE3126" w:rsidRDefault="00BE3126" w:rsidP="00C77B7E">
      <w:pPr>
        <w:jc w:val="both"/>
      </w:pPr>
    </w:p>
    <w:p w:rsidR="00C77B7E" w:rsidRDefault="00C77B7E" w:rsidP="00C77B7E">
      <w:pPr>
        <w:jc w:val="both"/>
      </w:pPr>
      <w:r w:rsidRPr="008615EC">
        <w:t xml:space="preserve">4.2. </w:t>
      </w:r>
      <w:r>
        <w:t>Время п</w:t>
      </w:r>
      <w:r w:rsidRPr="008615EC">
        <w:t>роведение розыгрыш</w:t>
      </w:r>
      <w:r>
        <w:t>а</w:t>
      </w:r>
      <w:r w:rsidRPr="008615EC">
        <w:t xml:space="preserve"> Призового фонда</w:t>
      </w:r>
      <w:r w:rsidR="00BE3126">
        <w:t xml:space="preserve"> </w:t>
      </w:r>
      <w:r w:rsidR="007F7AD7">
        <w:t>31 августа</w:t>
      </w:r>
      <w:r w:rsidR="00BE3126">
        <w:t xml:space="preserve"> 2013 года</w:t>
      </w:r>
      <w:r>
        <w:t>:</w:t>
      </w:r>
    </w:p>
    <w:p w:rsidR="00C77B7E" w:rsidRDefault="00C77B7E" w:rsidP="00C77B7E">
      <w:pPr>
        <w:jc w:val="both"/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3397"/>
        <w:gridCol w:w="3397"/>
      </w:tblGrid>
      <w:tr w:rsidR="00BE3126" w:rsidRPr="00155E77" w:rsidTr="00BE3126">
        <w:tc>
          <w:tcPr>
            <w:tcW w:w="3397" w:type="dxa"/>
          </w:tcPr>
          <w:p w:rsidR="00BE3126" w:rsidRPr="00155E77" w:rsidRDefault="00BE3126" w:rsidP="00762AB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55E77">
              <w:rPr>
                <w:sz w:val="22"/>
                <w:szCs w:val="22"/>
              </w:rPr>
              <w:t>Время начала розыгрыша</w:t>
            </w:r>
          </w:p>
        </w:tc>
        <w:tc>
          <w:tcPr>
            <w:tcW w:w="3397" w:type="dxa"/>
          </w:tcPr>
          <w:p w:rsidR="00BE3126" w:rsidRPr="00155E77" w:rsidRDefault="00BE3126" w:rsidP="00762AB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55E77">
              <w:rPr>
                <w:sz w:val="22"/>
                <w:szCs w:val="22"/>
              </w:rPr>
              <w:t>Время начала приема купонов</w:t>
            </w:r>
          </w:p>
        </w:tc>
        <w:tc>
          <w:tcPr>
            <w:tcW w:w="3397" w:type="dxa"/>
          </w:tcPr>
          <w:p w:rsidR="00BE3126" w:rsidRPr="00155E77" w:rsidRDefault="00BE3126" w:rsidP="00762AB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55E77">
              <w:rPr>
                <w:sz w:val="22"/>
                <w:szCs w:val="22"/>
              </w:rPr>
              <w:t>Время окончания приема купонов</w:t>
            </w:r>
          </w:p>
        </w:tc>
      </w:tr>
      <w:tr w:rsidR="00BE3126" w:rsidTr="00BE3126">
        <w:tc>
          <w:tcPr>
            <w:tcW w:w="3397" w:type="dxa"/>
          </w:tcPr>
          <w:p w:rsidR="00BE3126" w:rsidRDefault="00BE3126" w:rsidP="00762AB1">
            <w:pPr>
              <w:spacing w:before="120" w:after="120"/>
              <w:jc w:val="center"/>
            </w:pPr>
            <w:r>
              <w:lastRenderedPageBreak/>
              <w:t>12:00</w:t>
            </w:r>
          </w:p>
        </w:tc>
        <w:tc>
          <w:tcPr>
            <w:tcW w:w="3397" w:type="dxa"/>
          </w:tcPr>
          <w:p w:rsidR="00BE3126" w:rsidRDefault="00BE3126" w:rsidP="00762AB1">
            <w:pPr>
              <w:spacing w:before="120" w:after="120"/>
              <w:jc w:val="center"/>
            </w:pPr>
            <w:r>
              <w:t>11:00</w:t>
            </w:r>
          </w:p>
        </w:tc>
        <w:tc>
          <w:tcPr>
            <w:tcW w:w="3397" w:type="dxa"/>
          </w:tcPr>
          <w:p w:rsidR="00BE3126" w:rsidRDefault="00BE3126" w:rsidP="00762AB1">
            <w:pPr>
              <w:spacing w:before="120" w:after="120"/>
              <w:jc w:val="center"/>
            </w:pPr>
            <w:r>
              <w:t>11:59</w:t>
            </w:r>
          </w:p>
        </w:tc>
      </w:tr>
      <w:tr w:rsidR="00BE3126" w:rsidTr="00BE3126">
        <w:tc>
          <w:tcPr>
            <w:tcW w:w="3397" w:type="dxa"/>
          </w:tcPr>
          <w:p w:rsidR="00BE3126" w:rsidRDefault="00BE3126" w:rsidP="00762AB1">
            <w:pPr>
              <w:spacing w:before="120" w:after="120"/>
              <w:jc w:val="center"/>
            </w:pPr>
            <w:r>
              <w:t>14:00</w:t>
            </w:r>
          </w:p>
        </w:tc>
        <w:tc>
          <w:tcPr>
            <w:tcW w:w="3397" w:type="dxa"/>
          </w:tcPr>
          <w:p w:rsidR="00BE3126" w:rsidRDefault="00BE3126" w:rsidP="00762AB1">
            <w:pPr>
              <w:spacing w:before="120" w:after="120"/>
              <w:jc w:val="center"/>
            </w:pPr>
            <w:r>
              <w:t>13:00</w:t>
            </w:r>
          </w:p>
        </w:tc>
        <w:tc>
          <w:tcPr>
            <w:tcW w:w="3397" w:type="dxa"/>
          </w:tcPr>
          <w:p w:rsidR="00BE3126" w:rsidRDefault="00BE3126" w:rsidP="00762AB1">
            <w:pPr>
              <w:spacing w:before="120" w:after="120"/>
              <w:jc w:val="center"/>
            </w:pPr>
            <w:r>
              <w:t>13:59</w:t>
            </w:r>
          </w:p>
        </w:tc>
      </w:tr>
      <w:tr w:rsidR="00BE3126" w:rsidTr="00BE3126">
        <w:tc>
          <w:tcPr>
            <w:tcW w:w="3397" w:type="dxa"/>
          </w:tcPr>
          <w:p w:rsidR="00BE3126" w:rsidRDefault="00BE3126" w:rsidP="00762AB1">
            <w:pPr>
              <w:spacing w:before="120" w:after="120"/>
              <w:jc w:val="center"/>
            </w:pPr>
            <w:r>
              <w:t>16:00</w:t>
            </w:r>
          </w:p>
        </w:tc>
        <w:tc>
          <w:tcPr>
            <w:tcW w:w="3397" w:type="dxa"/>
          </w:tcPr>
          <w:p w:rsidR="00BE3126" w:rsidRDefault="00BE3126" w:rsidP="00762AB1">
            <w:pPr>
              <w:spacing w:before="120" w:after="120"/>
              <w:jc w:val="center"/>
            </w:pPr>
            <w:r>
              <w:t>15:00</w:t>
            </w:r>
          </w:p>
        </w:tc>
        <w:tc>
          <w:tcPr>
            <w:tcW w:w="3397" w:type="dxa"/>
          </w:tcPr>
          <w:p w:rsidR="00BE3126" w:rsidRDefault="00BE3126" w:rsidP="00762AB1">
            <w:pPr>
              <w:spacing w:before="120" w:after="120"/>
              <w:jc w:val="center"/>
            </w:pPr>
            <w:r>
              <w:t>15:59</w:t>
            </w:r>
          </w:p>
        </w:tc>
      </w:tr>
      <w:tr w:rsidR="00BE3126" w:rsidTr="00BE3126">
        <w:tc>
          <w:tcPr>
            <w:tcW w:w="3397" w:type="dxa"/>
          </w:tcPr>
          <w:p w:rsidR="00BE3126" w:rsidRDefault="00BE3126" w:rsidP="00762AB1">
            <w:pPr>
              <w:spacing w:before="120" w:after="120"/>
              <w:jc w:val="center"/>
            </w:pPr>
            <w:r>
              <w:t>18:00</w:t>
            </w:r>
          </w:p>
        </w:tc>
        <w:tc>
          <w:tcPr>
            <w:tcW w:w="3397" w:type="dxa"/>
          </w:tcPr>
          <w:p w:rsidR="00BE3126" w:rsidRDefault="00BE3126" w:rsidP="00762AB1">
            <w:pPr>
              <w:spacing w:before="120" w:after="120"/>
              <w:jc w:val="center"/>
            </w:pPr>
            <w:r>
              <w:t>17:00</w:t>
            </w:r>
          </w:p>
        </w:tc>
        <w:tc>
          <w:tcPr>
            <w:tcW w:w="3397" w:type="dxa"/>
          </w:tcPr>
          <w:p w:rsidR="00BE3126" w:rsidRDefault="00BE3126" w:rsidP="00762AB1">
            <w:pPr>
              <w:spacing w:before="120" w:after="120"/>
              <w:jc w:val="center"/>
            </w:pPr>
            <w:r>
              <w:t>17:59</w:t>
            </w:r>
          </w:p>
        </w:tc>
      </w:tr>
      <w:tr w:rsidR="00BE3126" w:rsidTr="00BE3126">
        <w:tc>
          <w:tcPr>
            <w:tcW w:w="3397" w:type="dxa"/>
          </w:tcPr>
          <w:p w:rsidR="00BE3126" w:rsidRDefault="00BE3126" w:rsidP="00762AB1">
            <w:pPr>
              <w:spacing w:before="120" w:after="120"/>
              <w:jc w:val="center"/>
            </w:pPr>
            <w:r>
              <w:t>20:00</w:t>
            </w:r>
          </w:p>
        </w:tc>
        <w:tc>
          <w:tcPr>
            <w:tcW w:w="3397" w:type="dxa"/>
          </w:tcPr>
          <w:p w:rsidR="00BE3126" w:rsidRDefault="00BE3126" w:rsidP="00762AB1">
            <w:pPr>
              <w:spacing w:before="120" w:after="120"/>
              <w:jc w:val="center"/>
            </w:pPr>
            <w:r>
              <w:t>19:00</w:t>
            </w:r>
          </w:p>
        </w:tc>
        <w:tc>
          <w:tcPr>
            <w:tcW w:w="3397" w:type="dxa"/>
          </w:tcPr>
          <w:p w:rsidR="00BE3126" w:rsidRDefault="00BE3126" w:rsidP="00762AB1">
            <w:pPr>
              <w:spacing w:before="120" w:after="120"/>
              <w:jc w:val="center"/>
            </w:pPr>
            <w:r>
              <w:t>19:59</w:t>
            </w:r>
          </w:p>
        </w:tc>
      </w:tr>
    </w:tbl>
    <w:p w:rsidR="00C77B7E" w:rsidRDefault="00C77B7E" w:rsidP="00C77B7E">
      <w:pPr>
        <w:jc w:val="both"/>
      </w:pPr>
    </w:p>
    <w:p w:rsidR="00C77B7E" w:rsidRPr="00065FFE" w:rsidRDefault="00C77B7E" w:rsidP="00C77B7E">
      <w:pPr>
        <w:jc w:val="both"/>
        <w:rPr>
          <w:sz w:val="20"/>
          <w:szCs w:val="20"/>
        </w:rPr>
      </w:pPr>
    </w:p>
    <w:p w:rsidR="00C77B7E" w:rsidRDefault="00C77B7E" w:rsidP="00C77B7E">
      <w:pPr>
        <w:jc w:val="both"/>
      </w:pPr>
      <w:r>
        <w:t>4.3</w:t>
      </w:r>
      <w:r w:rsidRPr="008615EC">
        <w:t>. Выдача приз</w:t>
      </w:r>
      <w:r>
        <w:t>ов</w:t>
      </w:r>
      <w:r w:rsidRPr="008615EC">
        <w:t xml:space="preserve"> победител</w:t>
      </w:r>
      <w:r>
        <w:t>ям</w:t>
      </w:r>
      <w:r w:rsidRPr="008615EC">
        <w:t xml:space="preserve"> Лотереи производится </w:t>
      </w:r>
      <w:r>
        <w:t xml:space="preserve">в период с </w:t>
      </w:r>
      <w:r w:rsidR="00BE3126">
        <w:t>12</w:t>
      </w:r>
      <w:r>
        <w:t xml:space="preserve">:00 часов </w:t>
      </w:r>
      <w:r w:rsidR="007F7AD7">
        <w:t>31</w:t>
      </w:r>
      <w:r>
        <w:t>.</w:t>
      </w:r>
      <w:r w:rsidR="00BE3126">
        <w:t>0</w:t>
      </w:r>
      <w:r w:rsidR="007F7AD7">
        <w:t>8</w:t>
      </w:r>
      <w:r>
        <w:t>.</w:t>
      </w:r>
      <w:r w:rsidRPr="008615EC">
        <w:t>201</w:t>
      </w:r>
      <w:r w:rsidR="00BE3126">
        <w:t>3</w:t>
      </w:r>
      <w:r w:rsidRPr="008615EC">
        <w:t xml:space="preserve"> года </w:t>
      </w:r>
      <w:r>
        <w:t xml:space="preserve">до </w:t>
      </w:r>
      <w:r w:rsidR="00575711">
        <w:t>22</w:t>
      </w:r>
      <w:r>
        <w:t xml:space="preserve">:00 часов </w:t>
      </w:r>
      <w:r w:rsidR="007F7AD7">
        <w:t>10</w:t>
      </w:r>
      <w:r>
        <w:t>.</w:t>
      </w:r>
      <w:r w:rsidR="00BE3126">
        <w:t>0</w:t>
      </w:r>
      <w:r w:rsidR="007F7AD7">
        <w:t>9</w:t>
      </w:r>
      <w:r>
        <w:t>.201</w:t>
      </w:r>
      <w:r w:rsidR="00BE3126">
        <w:t>3</w:t>
      </w:r>
      <w:r>
        <w:t xml:space="preserve"> года</w:t>
      </w:r>
      <w:r w:rsidRPr="001870B2">
        <w:t xml:space="preserve"> у администратора МФК «</w:t>
      </w:r>
      <w:r>
        <w:t>САН СИТИ</w:t>
      </w:r>
      <w:r w:rsidRPr="001870B2">
        <w:t>»,</w:t>
      </w:r>
      <w:r>
        <w:t xml:space="preserve"> пл. Маркса, дом 7, </w:t>
      </w:r>
      <w:r w:rsidRPr="001870B2">
        <w:t xml:space="preserve">на 2 (втором) этаже </w:t>
      </w:r>
      <w:r>
        <w:t>торгово-развлекательного центра, телефон 8 913 950 42 00.</w:t>
      </w:r>
    </w:p>
    <w:p w:rsidR="00C77B7E" w:rsidRPr="008615EC" w:rsidRDefault="00C77B7E" w:rsidP="00C77B7E">
      <w:pPr>
        <w:jc w:val="both"/>
      </w:pPr>
    </w:p>
    <w:p w:rsidR="00C77B7E" w:rsidRDefault="00C77B7E" w:rsidP="00C77B7E">
      <w:pPr>
        <w:pStyle w:val="3"/>
        <w:jc w:val="both"/>
        <w:rPr>
          <w:bCs/>
          <w:i w:val="0"/>
          <w:szCs w:val="24"/>
        </w:rPr>
      </w:pPr>
      <w:r w:rsidRPr="00A514DE">
        <w:rPr>
          <w:bCs/>
          <w:i w:val="0"/>
          <w:szCs w:val="24"/>
        </w:rPr>
        <w:t>5. Права и обязанности участников стимулирующей лотереи</w:t>
      </w:r>
      <w:r>
        <w:rPr>
          <w:bCs/>
          <w:i w:val="0"/>
          <w:szCs w:val="24"/>
        </w:rPr>
        <w:t>.</w:t>
      </w:r>
    </w:p>
    <w:p w:rsidR="00AE5BA3" w:rsidRPr="00AE5BA3" w:rsidRDefault="00AE5BA3" w:rsidP="00AE5BA3"/>
    <w:p w:rsidR="00C77B7E" w:rsidRDefault="00C77B7E" w:rsidP="00C77B7E">
      <w:pPr>
        <w:autoSpaceDE w:val="0"/>
        <w:autoSpaceDN w:val="0"/>
        <w:adjustRightInd w:val="0"/>
        <w:spacing w:before="100" w:after="100"/>
        <w:jc w:val="both"/>
      </w:pPr>
      <w:r w:rsidRPr="00A514DE">
        <w:t xml:space="preserve">5.1. Участник </w:t>
      </w:r>
      <w:r>
        <w:t>Л</w:t>
      </w:r>
      <w:r w:rsidRPr="00A514DE">
        <w:t>отереи, получивший право на участие в розыгрыше Призового фонда Лотереи на основании заключенного с Организато</w:t>
      </w:r>
      <w:r>
        <w:t xml:space="preserve">ром </w:t>
      </w:r>
      <w:r w:rsidRPr="00A514DE">
        <w:t xml:space="preserve">Лотереи договора путем </w:t>
      </w:r>
      <w:r>
        <w:t xml:space="preserve">помещения в специальный барабан отрывной части купона с номером </w:t>
      </w:r>
      <w:r w:rsidRPr="00A514DE">
        <w:t>и дав</w:t>
      </w:r>
      <w:r>
        <w:t>ший</w:t>
      </w:r>
      <w:r w:rsidRPr="00A514DE">
        <w:t xml:space="preserve"> согласие на участие в лотерее в соответстви</w:t>
      </w:r>
      <w:r>
        <w:t>и</w:t>
      </w:r>
      <w:r w:rsidRPr="00A514DE">
        <w:t xml:space="preserve"> с настоящими Условиями, имеет право:</w:t>
      </w:r>
    </w:p>
    <w:p w:rsidR="00C77B7E" w:rsidRDefault="00C77B7E" w:rsidP="00C77B7E">
      <w:pPr>
        <w:autoSpaceDE w:val="0"/>
        <w:autoSpaceDN w:val="0"/>
        <w:adjustRightInd w:val="0"/>
        <w:spacing w:before="100" w:after="100"/>
        <w:jc w:val="both"/>
      </w:pPr>
      <w:r w:rsidRPr="00A514DE">
        <w:t>5.1.</w:t>
      </w:r>
      <w:r>
        <w:t>1</w:t>
      </w:r>
      <w:r w:rsidRPr="00A514DE">
        <w:t xml:space="preserve">. Получать </w:t>
      </w:r>
      <w:r>
        <w:t>купоны</w:t>
      </w:r>
      <w:r w:rsidRPr="00A514DE">
        <w:t xml:space="preserve"> и участвовать в розыгрыше Призового фонда неограниченное количество раз, при условии соблюдения требований настоящих Условий.</w:t>
      </w:r>
      <w:r>
        <w:t xml:space="preserve"> При этом один купон участвует только в одном розыгрыше призов.</w:t>
      </w:r>
    </w:p>
    <w:p w:rsidR="00C77B7E" w:rsidRDefault="00C77B7E" w:rsidP="00C77B7E">
      <w:pPr>
        <w:autoSpaceDE w:val="0"/>
        <w:autoSpaceDN w:val="0"/>
        <w:adjustRightInd w:val="0"/>
        <w:spacing w:before="100" w:after="100"/>
        <w:jc w:val="both"/>
      </w:pPr>
      <w:r w:rsidRPr="00A514DE">
        <w:t>5.1.</w:t>
      </w:r>
      <w:r>
        <w:t>2</w:t>
      </w:r>
      <w:r w:rsidRPr="00A514DE">
        <w:t>. Получать всю необходимую информацию о Лотерее в соответствии с настоящими Условиями.</w:t>
      </w:r>
    </w:p>
    <w:p w:rsidR="00C77B7E" w:rsidRDefault="00C77B7E" w:rsidP="00C77B7E">
      <w:pPr>
        <w:autoSpaceDE w:val="0"/>
        <w:autoSpaceDN w:val="0"/>
        <w:adjustRightInd w:val="0"/>
        <w:spacing w:before="100" w:after="100"/>
        <w:jc w:val="both"/>
      </w:pPr>
      <w:r w:rsidRPr="00A514DE">
        <w:t>5.1.</w:t>
      </w:r>
      <w:r>
        <w:t>3</w:t>
      </w:r>
      <w:r w:rsidRPr="00A514DE">
        <w:t xml:space="preserve">. Требовать предоставления и передачи (выдачи) приза в случае признания Участника </w:t>
      </w:r>
      <w:proofErr w:type="gramStart"/>
      <w:r w:rsidRPr="00A514DE">
        <w:t>выигравшим</w:t>
      </w:r>
      <w:proofErr w:type="gramEnd"/>
      <w:r>
        <w:t>.</w:t>
      </w:r>
    </w:p>
    <w:p w:rsidR="00C77B7E" w:rsidRDefault="00C77B7E" w:rsidP="00C77B7E">
      <w:pPr>
        <w:autoSpaceDE w:val="0"/>
        <w:autoSpaceDN w:val="0"/>
        <w:adjustRightInd w:val="0"/>
        <w:spacing w:before="100" w:after="100"/>
        <w:jc w:val="both"/>
      </w:pPr>
      <w:r w:rsidRPr="00A514DE">
        <w:t>5.1.</w:t>
      </w:r>
      <w:r>
        <w:t>4</w:t>
      </w:r>
      <w:r w:rsidRPr="00A514DE">
        <w:t>.</w:t>
      </w:r>
      <w:r>
        <w:t xml:space="preserve"> </w:t>
      </w:r>
      <w:r w:rsidRPr="00A514DE">
        <w:t>Знакомиться с настоящими Условиями</w:t>
      </w:r>
      <w:r>
        <w:t>.</w:t>
      </w:r>
    </w:p>
    <w:p w:rsidR="00C77B7E" w:rsidRDefault="00C77B7E" w:rsidP="00C77B7E">
      <w:pPr>
        <w:autoSpaceDE w:val="0"/>
        <w:autoSpaceDN w:val="0"/>
        <w:adjustRightInd w:val="0"/>
        <w:spacing w:before="100" w:after="100"/>
        <w:jc w:val="both"/>
      </w:pPr>
      <w:r w:rsidRPr="00A514DE">
        <w:t>5.1.</w:t>
      </w:r>
      <w:r>
        <w:t>5</w:t>
      </w:r>
      <w:r w:rsidRPr="00A514DE">
        <w:t>.</w:t>
      </w:r>
      <w:r>
        <w:t xml:space="preserve"> </w:t>
      </w:r>
      <w:r w:rsidRPr="00A514DE">
        <w:t>Пользоваться всеми правами, установленными настоящими Условиями и законодательством</w:t>
      </w:r>
      <w:r w:rsidRPr="002D3596">
        <w:t xml:space="preserve"> </w:t>
      </w:r>
      <w:r w:rsidRPr="00A514DE">
        <w:t>РФ</w:t>
      </w:r>
      <w:r>
        <w:t>.</w:t>
      </w:r>
    </w:p>
    <w:p w:rsidR="00C77B7E" w:rsidRDefault="00C77B7E" w:rsidP="00C77B7E">
      <w:pPr>
        <w:autoSpaceDE w:val="0"/>
        <w:autoSpaceDN w:val="0"/>
        <w:adjustRightInd w:val="0"/>
        <w:spacing w:before="100" w:after="100"/>
        <w:jc w:val="both"/>
      </w:pPr>
      <w:r>
        <w:t xml:space="preserve">5.1.6. </w:t>
      </w:r>
      <w:r w:rsidRPr="00A514DE">
        <w:t xml:space="preserve">Отказаться от участия в розыгрыше Призового фонда Лотереи, заявив об этом Организатору </w:t>
      </w:r>
      <w:r>
        <w:t>Л</w:t>
      </w:r>
      <w:r w:rsidRPr="00A514DE">
        <w:t>отереи</w:t>
      </w:r>
      <w:r>
        <w:t xml:space="preserve"> в письменной форме</w:t>
      </w:r>
      <w:r w:rsidRPr="00A514DE">
        <w:t>.</w:t>
      </w:r>
    </w:p>
    <w:p w:rsidR="00C77B7E" w:rsidRPr="00C03A34" w:rsidRDefault="00C77B7E" w:rsidP="00C77B7E">
      <w:pPr>
        <w:autoSpaceDE w:val="0"/>
        <w:autoSpaceDN w:val="0"/>
        <w:adjustRightInd w:val="0"/>
        <w:spacing w:before="100" w:after="100"/>
        <w:jc w:val="both"/>
        <w:rPr>
          <w:b/>
        </w:rPr>
      </w:pPr>
      <w:r w:rsidRPr="00C03A34">
        <w:rPr>
          <w:b/>
        </w:rPr>
        <w:t xml:space="preserve">5.2. Участник стимулирующей лотереи обязан: </w:t>
      </w:r>
    </w:p>
    <w:p w:rsidR="00C77B7E" w:rsidRDefault="00C77B7E" w:rsidP="00C77B7E">
      <w:pPr>
        <w:autoSpaceDE w:val="0"/>
        <w:autoSpaceDN w:val="0"/>
        <w:adjustRightInd w:val="0"/>
        <w:spacing w:before="100" w:after="100"/>
        <w:jc w:val="both"/>
      </w:pPr>
      <w:r w:rsidRPr="00A514DE">
        <w:t>5.2.</w:t>
      </w:r>
      <w:r>
        <w:t>1</w:t>
      </w:r>
      <w:r w:rsidRPr="00A514DE">
        <w:t xml:space="preserve">. </w:t>
      </w:r>
      <w:r>
        <w:t>С</w:t>
      </w:r>
      <w:r w:rsidRPr="00227474">
        <w:t>охранять чек (чеки) на покупку товаров</w:t>
      </w:r>
      <w:r w:rsidR="007F7AD7">
        <w:t>, буклет с проставленными штампами 4 (четырех) разных цветов</w:t>
      </w:r>
      <w:r w:rsidRPr="00227474">
        <w:t xml:space="preserve"> и отрывну</w:t>
      </w:r>
      <w:proofErr w:type="gramStart"/>
      <w:r w:rsidRPr="00227474">
        <w:t>ю</w:t>
      </w:r>
      <w:r>
        <w:t>(</w:t>
      </w:r>
      <w:proofErr w:type="spellStart"/>
      <w:proofErr w:type="gramEnd"/>
      <w:r>
        <w:t>ые</w:t>
      </w:r>
      <w:proofErr w:type="spellEnd"/>
      <w:r>
        <w:t xml:space="preserve">) часть(и) </w:t>
      </w:r>
      <w:r w:rsidRPr="00227474">
        <w:t xml:space="preserve">купона, которая остаётся у </w:t>
      </w:r>
      <w:r>
        <w:t>Участника</w:t>
      </w:r>
      <w:r w:rsidRPr="00227474">
        <w:t xml:space="preserve"> до окончания проведения </w:t>
      </w:r>
      <w:r>
        <w:t>Л</w:t>
      </w:r>
      <w:r w:rsidRPr="00227474">
        <w:t>отереи.</w:t>
      </w:r>
    </w:p>
    <w:p w:rsidR="00C77B7E" w:rsidRDefault="00C77B7E" w:rsidP="00575711">
      <w:pPr>
        <w:jc w:val="both"/>
      </w:pPr>
      <w:r w:rsidRPr="00A514DE">
        <w:t>5.</w:t>
      </w:r>
      <w:r>
        <w:t>2.2</w:t>
      </w:r>
      <w:r w:rsidRPr="00A514DE">
        <w:t>. Лично присутствовать на розыгрыш</w:t>
      </w:r>
      <w:r>
        <w:t>е</w:t>
      </w:r>
      <w:r w:rsidRPr="00A514DE">
        <w:t xml:space="preserve"> Призового фонда Лотереи, проводим</w:t>
      </w:r>
      <w:r>
        <w:t>ого</w:t>
      </w:r>
      <w:r w:rsidRPr="00A514DE">
        <w:t xml:space="preserve"> </w:t>
      </w:r>
      <w:r w:rsidR="007F7AD7">
        <w:t>31 августа</w:t>
      </w:r>
      <w:r w:rsidR="00BE3126">
        <w:t xml:space="preserve"> 2013</w:t>
      </w:r>
      <w:r w:rsidR="00575711" w:rsidRPr="00741477">
        <w:t xml:space="preserve"> года </w:t>
      </w:r>
      <w:r w:rsidR="00BE3126">
        <w:t xml:space="preserve">(12:00; 14:00; 16:00; 18:00; 20:00) </w:t>
      </w:r>
      <w:r>
        <w:t>на сцене 4 этажа МФК «САН СИТИ»,</w:t>
      </w:r>
      <w:r w:rsidRPr="00A514DE">
        <w:t xml:space="preserve"> </w:t>
      </w:r>
      <w:proofErr w:type="gramStart"/>
      <w:r>
        <w:t>г</w:t>
      </w:r>
      <w:proofErr w:type="gramEnd"/>
      <w:r>
        <w:t>. Новосибирск, пл. имени К.Маркса, дом 7.</w:t>
      </w:r>
    </w:p>
    <w:p w:rsidR="00C77B7E" w:rsidRDefault="00C77B7E" w:rsidP="00C77B7E">
      <w:pPr>
        <w:jc w:val="both"/>
        <w:rPr>
          <w:color w:val="000000"/>
        </w:rPr>
      </w:pPr>
      <w:r w:rsidRPr="00A514DE">
        <w:t>5.2.</w:t>
      </w:r>
      <w:r>
        <w:t>3</w:t>
      </w:r>
      <w:r w:rsidRPr="00A514DE">
        <w:t xml:space="preserve">. Являться </w:t>
      </w:r>
      <w:r w:rsidRPr="00587A6F">
        <w:rPr>
          <w:color w:val="000000"/>
        </w:rPr>
        <w:t>дееспособным лицом, достигшим возраста 18 лет, гражданином Российской Федерации. Участниками не могут быть сотрудники</w:t>
      </w:r>
      <w:r w:rsidR="00AE5BA3">
        <w:rPr>
          <w:color w:val="000000"/>
        </w:rPr>
        <w:t xml:space="preserve"> администрации МФК «Сан Сити», арендаторы площадей МФК «Сан Сити» и все сотрудники магазинов, расположенных в МФК «Сан Сити». Организатор оставляет за собой право проверять Участников на принадлежность к одной из вышеперечисленных категорий. При выявлении факта того, что Участник, выигравший приз, относится к одной из вышеперечисленных категорий, в ходе проведения розыгрыша призов, приз разыгрывается снова среди остальных Участников.</w:t>
      </w:r>
    </w:p>
    <w:p w:rsidR="00C77B7E" w:rsidRDefault="00C77B7E" w:rsidP="00C77B7E">
      <w:pPr>
        <w:jc w:val="both"/>
        <w:rPr>
          <w:color w:val="000000"/>
        </w:rPr>
      </w:pPr>
    </w:p>
    <w:p w:rsidR="00C77B7E" w:rsidRDefault="00C77B7E" w:rsidP="00C77B7E">
      <w:pPr>
        <w:jc w:val="both"/>
      </w:pPr>
      <w:r w:rsidRPr="00A514DE">
        <w:t>5.2.</w:t>
      </w:r>
      <w:r>
        <w:t>4</w:t>
      </w:r>
      <w:r w:rsidRPr="00A514DE">
        <w:t xml:space="preserve">. В случае признания </w:t>
      </w:r>
      <w:r>
        <w:t xml:space="preserve">Участника лотереи </w:t>
      </w:r>
      <w:r w:rsidRPr="00A514DE">
        <w:t>выигравшим, принять в собственность выигрыш, в порядке</w:t>
      </w:r>
      <w:r>
        <w:t>,</w:t>
      </w:r>
      <w:r w:rsidRPr="00A514DE">
        <w:t xml:space="preserve"> установленном п. </w:t>
      </w:r>
      <w:r w:rsidRPr="00045A95">
        <w:t>7 настоящих Условий</w:t>
      </w:r>
      <w:r w:rsidRPr="00A514DE">
        <w:t>.</w:t>
      </w:r>
    </w:p>
    <w:p w:rsidR="00C77B7E" w:rsidRDefault="00C77B7E" w:rsidP="00C77B7E">
      <w:pPr>
        <w:jc w:val="both"/>
      </w:pPr>
    </w:p>
    <w:p w:rsidR="00C77B7E" w:rsidRDefault="00C77B7E" w:rsidP="00C77B7E">
      <w:pPr>
        <w:jc w:val="both"/>
      </w:pPr>
      <w:r w:rsidRPr="00A514DE">
        <w:t>5.2.</w:t>
      </w:r>
      <w:r>
        <w:t>5</w:t>
      </w:r>
      <w:r w:rsidRPr="00A514DE">
        <w:t>. Соблюдать настоящие Условия, а также иные обязанности, установленные законом о лотереях.</w:t>
      </w:r>
    </w:p>
    <w:p w:rsidR="00C77B7E" w:rsidRDefault="00C77B7E" w:rsidP="00C77B7E">
      <w:pPr>
        <w:jc w:val="both"/>
      </w:pPr>
    </w:p>
    <w:p w:rsidR="00C77B7E" w:rsidRDefault="00C77B7E" w:rsidP="00C77B7E">
      <w:pPr>
        <w:jc w:val="both"/>
      </w:pPr>
      <w:r w:rsidRPr="00A514DE">
        <w:t>5.2.</w:t>
      </w:r>
      <w:r>
        <w:t>6</w:t>
      </w:r>
      <w:r w:rsidRPr="00A514DE">
        <w:t xml:space="preserve">. При получении Приза подтвердить получение Приза подписью </w:t>
      </w:r>
      <w:r>
        <w:t xml:space="preserve">в </w:t>
      </w:r>
      <w:r w:rsidRPr="00A514DE">
        <w:t>документ</w:t>
      </w:r>
      <w:r>
        <w:t>е</w:t>
      </w:r>
      <w:r w:rsidRPr="00A514DE">
        <w:t xml:space="preserve"> о получении Приза и предоставить Организатору информацию о себе, необходимую для представления в контролирующие государственные органы.</w:t>
      </w:r>
    </w:p>
    <w:p w:rsidR="00C77B7E" w:rsidRDefault="00C77B7E" w:rsidP="00C77B7E">
      <w:pPr>
        <w:jc w:val="both"/>
      </w:pPr>
      <w:r w:rsidRPr="00A514DE">
        <w:br/>
        <w:t>5.2.</w:t>
      </w:r>
      <w:r>
        <w:t>7</w:t>
      </w:r>
      <w:r w:rsidRPr="00A514DE">
        <w:t xml:space="preserve">. В случае обладания Призом, самостоятельно оплатить все налоги, сборы и платежи, установленные законодательством РФ и связанные с получением такого Приза. </w:t>
      </w:r>
    </w:p>
    <w:p w:rsidR="00C77B7E" w:rsidRPr="0047296D" w:rsidRDefault="00C77B7E" w:rsidP="00C77B7E">
      <w:pPr>
        <w:jc w:val="both"/>
      </w:pPr>
      <w:r w:rsidRPr="00A514DE">
        <w:br/>
        <w:t>5.2.</w:t>
      </w:r>
      <w:r>
        <w:t>8</w:t>
      </w:r>
      <w:r w:rsidRPr="00A514DE">
        <w:t xml:space="preserve">. </w:t>
      </w:r>
      <w:proofErr w:type="gramStart"/>
      <w:r w:rsidRPr="0047296D">
        <w:t>Принимая участие в проведении Лотереи, Участник</w:t>
      </w:r>
      <w:r w:rsidR="00AE5BA3">
        <w:t>и соглашаются с тем, что любая добровольно предоставленная ими информация, в том числе видеосъемка и фотографии, сделанные в момент вручения приза, может быть использована организатором Лотереи, его уполномоченными представителями и/или рекламными агентствами, в том числе в рекламных целях, для маркетинговых исследований, без дополнительного согласия Участников и без уплаты им какого-либо вознаграждения за это.</w:t>
      </w:r>
      <w:r w:rsidRPr="0047296D">
        <w:t xml:space="preserve"> </w:t>
      </w:r>
      <w:proofErr w:type="gramEnd"/>
    </w:p>
    <w:p w:rsidR="00C77B7E" w:rsidRDefault="00C77B7E" w:rsidP="00C77B7E">
      <w:pPr>
        <w:autoSpaceDE w:val="0"/>
        <w:autoSpaceDN w:val="0"/>
        <w:adjustRightInd w:val="0"/>
        <w:spacing w:before="100" w:after="100"/>
        <w:jc w:val="both"/>
      </w:pPr>
      <w:r>
        <w:t xml:space="preserve">5.2.9. </w:t>
      </w:r>
      <w:r w:rsidRPr="008F3403">
        <w:t xml:space="preserve">Участник </w:t>
      </w:r>
      <w:r>
        <w:t>Л</w:t>
      </w:r>
      <w:r w:rsidRPr="008F3403">
        <w:t xml:space="preserve">отереи </w:t>
      </w:r>
      <w:r w:rsidRPr="004F3DC8">
        <w:rPr>
          <w:b/>
        </w:rPr>
        <w:t>не вправе</w:t>
      </w:r>
      <w:r w:rsidRPr="008F3403">
        <w:t xml:space="preserve"> требовать от Организатора </w:t>
      </w:r>
      <w:r>
        <w:t>Л</w:t>
      </w:r>
      <w:r w:rsidRPr="008F3403">
        <w:t>отереи получения денежного эквивалента выигрыша вместо выигрыша в натуре.</w:t>
      </w:r>
    </w:p>
    <w:p w:rsidR="00C77B7E" w:rsidRDefault="00C77B7E" w:rsidP="00C77B7E">
      <w:pPr>
        <w:autoSpaceDE w:val="0"/>
        <w:autoSpaceDN w:val="0"/>
        <w:adjustRightInd w:val="0"/>
        <w:spacing w:before="100" w:after="100"/>
        <w:jc w:val="both"/>
      </w:pPr>
      <w:r>
        <w:t xml:space="preserve">5.2.10. </w:t>
      </w:r>
      <w:r w:rsidRPr="00A514DE">
        <w:t>Исполнять все обязанности, установленные настоящими Условиями и законодательством РФ.</w:t>
      </w:r>
    </w:p>
    <w:p w:rsidR="00C77B7E" w:rsidRDefault="00C77B7E" w:rsidP="00C77B7E">
      <w:pPr>
        <w:autoSpaceDE w:val="0"/>
        <w:autoSpaceDN w:val="0"/>
        <w:adjustRightInd w:val="0"/>
        <w:spacing w:before="100" w:after="100"/>
        <w:jc w:val="both"/>
        <w:rPr>
          <w:b/>
          <w:bCs/>
        </w:rPr>
      </w:pPr>
      <w:r w:rsidRPr="008F3403">
        <w:rPr>
          <w:b/>
          <w:bCs/>
        </w:rPr>
        <w:t>6. Порядок заключения договора между Участником и Организатором. Призовой фонд. Порядок проведения розыгрыша Призового фонда. Алгоритм определения выигрыша</w:t>
      </w:r>
      <w:r>
        <w:rPr>
          <w:b/>
          <w:bCs/>
        </w:rPr>
        <w:t>.</w:t>
      </w:r>
    </w:p>
    <w:p w:rsidR="00C77B7E" w:rsidRDefault="00C77B7E" w:rsidP="00C77B7E">
      <w:pPr>
        <w:autoSpaceDE w:val="0"/>
        <w:autoSpaceDN w:val="0"/>
        <w:adjustRightInd w:val="0"/>
        <w:spacing w:before="100" w:after="100"/>
        <w:jc w:val="both"/>
      </w:pPr>
      <w:r w:rsidRPr="008F3403">
        <w:rPr>
          <w:b/>
          <w:bCs/>
        </w:rPr>
        <w:br/>
      </w:r>
      <w:r w:rsidRPr="008F3403">
        <w:t>6.1. В целях заключения договора с Организатором Лотереи Участнику необходимо:</w:t>
      </w:r>
      <w:r w:rsidRPr="008F3403">
        <w:br/>
        <w:t xml:space="preserve">6.1.1. </w:t>
      </w:r>
      <w:r>
        <w:t>С</w:t>
      </w:r>
      <w:r w:rsidRPr="00DA7AE6">
        <w:t>оверши</w:t>
      </w:r>
      <w:r>
        <w:t>ть</w:t>
      </w:r>
      <w:r w:rsidRPr="00DA7AE6">
        <w:t xml:space="preserve"> покупку </w:t>
      </w:r>
      <w:r>
        <w:t xml:space="preserve">с </w:t>
      </w:r>
      <w:r w:rsidR="000D3A84">
        <w:t xml:space="preserve">10 час 00 мин </w:t>
      </w:r>
      <w:r w:rsidR="007F7AD7">
        <w:t>26</w:t>
      </w:r>
      <w:r w:rsidR="00DF33F7">
        <w:t>.</w:t>
      </w:r>
      <w:r w:rsidR="00EE500E">
        <w:t>0</w:t>
      </w:r>
      <w:r w:rsidR="007F7AD7">
        <w:t>5</w:t>
      </w:r>
      <w:r w:rsidR="00DF33F7">
        <w:t>.201</w:t>
      </w:r>
      <w:r w:rsidR="00EE500E">
        <w:t>3</w:t>
      </w:r>
      <w:r w:rsidR="00DF33F7">
        <w:t xml:space="preserve"> </w:t>
      </w:r>
      <w:r w:rsidR="00575711">
        <w:t>года по</w:t>
      </w:r>
      <w:r w:rsidR="000D3A84">
        <w:t xml:space="preserve"> 19 час 55 мин</w:t>
      </w:r>
      <w:r w:rsidR="00575711">
        <w:t xml:space="preserve"> </w:t>
      </w:r>
      <w:r w:rsidR="007F7AD7">
        <w:t>31</w:t>
      </w:r>
      <w:r>
        <w:t>.</w:t>
      </w:r>
      <w:r w:rsidR="00EE500E">
        <w:t>0</w:t>
      </w:r>
      <w:r w:rsidR="007F7AD7">
        <w:t>8</w:t>
      </w:r>
      <w:r>
        <w:t>.201</w:t>
      </w:r>
      <w:r w:rsidR="00EE500E">
        <w:t>3</w:t>
      </w:r>
      <w:r>
        <w:t xml:space="preserve"> года </w:t>
      </w:r>
      <w:r w:rsidRPr="00DA7AE6">
        <w:t xml:space="preserve">на </w:t>
      </w:r>
      <w:r>
        <w:t xml:space="preserve">сумму не менее </w:t>
      </w:r>
      <w:r w:rsidR="0025522B">
        <w:t>5</w:t>
      </w:r>
      <w:r>
        <w:t>00</w:t>
      </w:r>
      <w:r w:rsidRPr="00DA7AE6">
        <w:t xml:space="preserve"> рублей</w:t>
      </w:r>
      <w:r w:rsidR="0004558F">
        <w:t xml:space="preserve"> (одним чеком)</w:t>
      </w:r>
      <w:r>
        <w:t xml:space="preserve"> в магазинах (и иных заведениях), расположенных на территории МФК «САН СИТИ»</w:t>
      </w:r>
      <w:r w:rsidR="008A0133">
        <w:t xml:space="preserve"> и</w:t>
      </w:r>
      <w:r w:rsidR="007F7AD7">
        <w:t xml:space="preserve"> получить у Организатора Буклет</w:t>
      </w:r>
      <w:r w:rsidR="008A0133">
        <w:t xml:space="preserve">. </w:t>
      </w:r>
      <w:r w:rsidR="008A0133" w:rsidRPr="008A0133">
        <w:t xml:space="preserve">Покупателю необходимо в буклете собрать  4 (четыре) штампа разного цвета для получения купона для участия в розыгрыше призов. Штамп ставится за покупку на сумму не менее </w:t>
      </w:r>
      <w:r w:rsidR="0025522B">
        <w:t>5</w:t>
      </w:r>
      <w:r w:rsidR="008A0133" w:rsidRPr="008A0133">
        <w:t>00 рублей  о</w:t>
      </w:r>
      <w:r w:rsidR="008A0133">
        <w:t>дним чеком (один штамп = 1 чек)</w:t>
      </w:r>
      <w:r>
        <w:t xml:space="preserve">. </w:t>
      </w:r>
    </w:p>
    <w:p w:rsidR="003407B9" w:rsidRPr="007F7AD7" w:rsidRDefault="00B65425" w:rsidP="003407B9">
      <w:pPr>
        <w:jc w:val="both"/>
        <w:outlineLvl w:val="0"/>
      </w:pPr>
      <w:r>
        <w:t xml:space="preserve">30 июня; 13, 14, 20, 21, 27 и 28 июля; 3, 4, 10, 11, 17, 18, 24, 25, 31 августа  2013 года </w:t>
      </w:r>
      <w:r w:rsidR="003407B9">
        <w:t xml:space="preserve">с 10 час 00 мин до 22 час 00 мин Купон выдается </w:t>
      </w:r>
      <w:r w:rsidR="003407B9" w:rsidRPr="000A0C50">
        <w:rPr>
          <w:b/>
        </w:rPr>
        <w:t>за каждую покупку</w:t>
      </w:r>
      <w:r w:rsidR="003407B9">
        <w:rPr>
          <w:b/>
        </w:rPr>
        <w:t>,</w:t>
      </w:r>
      <w:r w:rsidR="003407B9">
        <w:t xml:space="preserve"> совершенную в этот день на сумму не менее 500 рублей. В Буклете ставится Штамп соответствующего цвета. </w:t>
      </w:r>
    </w:p>
    <w:p w:rsidR="00D42B9A" w:rsidRDefault="00D42B9A" w:rsidP="008A0133">
      <w:pPr>
        <w:pStyle w:val="a8"/>
      </w:pPr>
    </w:p>
    <w:p w:rsidR="008A0133" w:rsidRDefault="008A0133" w:rsidP="008A0133">
      <w:pPr>
        <w:pStyle w:val="a8"/>
      </w:pPr>
      <w:r>
        <w:t>Синий штамп – покупка совершена в магазинах одежды, обуви,  аксессуаров, связи, косметики и услуг</w:t>
      </w:r>
    </w:p>
    <w:p w:rsidR="008A0133" w:rsidRDefault="008A0133" w:rsidP="008A0133">
      <w:pPr>
        <w:pStyle w:val="a8"/>
      </w:pPr>
      <w:r>
        <w:t xml:space="preserve">Красный штамп – покупка совершена в супермаркете МЕГАС </w:t>
      </w:r>
    </w:p>
    <w:p w:rsidR="008A0133" w:rsidRDefault="008A0133" w:rsidP="008A0133">
      <w:pPr>
        <w:pStyle w:val="a8"/>
      </w:pPr>
      <w:r>
        <w:t>Зеленый штамп – покупка совершена в зоне отдыха и развлечений</w:t>
      </w:r>
    </w:p>
    <w:p w:rsidR="008A0133" w:rsidRDefault="008A0133" w:rsidP="008A0133">
      <w:pPr>
        <w:pStyle w:val="a8"/>
      </w:pPr>
      <w:r>
        <w:t>Желтый штамп – покупка совершена в зоне ресторанов и кафе.</w:t>
      </w:r>
    </w:p>
    <w:p w:rsidR="00C77B7E" w:rsidRDefault="00C77B7E" w:rsidP="00C77B7E">
      <w:pPr>
        <w:autoSpaceDE w:val="0"/>
        <w:autoSpaceDN w:val="0"/>
        <w:adjustRightInd w:val="0"/>
        <w:spacing w:before="100" w:after="100"/>
        <w:jc w:val="both"/>
      </w:pPr>
      <w:r>
        <w:t xml:space="preserve">6.1.2. Получить при совершении покупки, отвечающей требованиям п. 6.1.1. настоящих Условий у </w:t>
      </w:r>
      <w:r w:rsidR="00575711">
        <w:t>представителя Организатора</w:t>
      </w:r>
      <w:r>
        <w:t xml:space="preserve"> </w:t>
      </w:r>
      <w:r w:rsidR="000D3A84">
        <w:t>К</w:t>
      </w:r>
      <w:r>
        <w:t>упо</w:t>
      </w:r>
      <w:proofErr w:type="gramStart"/>
      <w:r>
        <w:t>н</w:t>
      </w:r>
      <w:r w:rsidR="000D3A84">
        <w:t>(</w:t>
      </w:r>
      <w:proofErr w:type="spellStart"/>
      <w:proofErr w:type="gramEnd"/>
      <w:r w:rsidR="000D3A84">
        <w:t>ы</w:t>
      </w:r>
      <w:proofErr w:type="spellEnd"/>
      <w:r w:rsidR="000D3A84">
        <w:t>)</w:t>
      </w:r>
      <w:r>
        <w:t xml:space="preserve">, состоящий из двух частей. </w:t>
      </w:r>
      <w:r w:rsidR="000D3A84">
        <w:t xml:space="preserve">За каждые </w:t>
      </w:r>
      <w:r w:rsidR="008A0133">
        <w:t>4 (четыре)</w:t>
      </w:r>
      <w:r w:rsidR="000D3A84">
        <w:t xml:space="preserve"> </w:t>
      </w:r>
      <w:r w:rsidR="008A0133">
        <w:t>штампа разного цвета выдается 1 (один) Купон.</w:t>
      </w:r>
    </w:p>
    <w:p w:rsidR="00C77B7E" w:rsidRDefault="00C77B7E" w:rsidP="00C77B7E">
      <w:pPr>
        <w:autoSpaceDE w:val="0"/>
        <w:autoSpaceDN w:val="0"/>
        <w:adjustRightInd w:val="0"/>
        <w:spacing w:before="100" w:after="100"/>
        <w:jc w:val="both"/>
      </w:pPr>
      <w:r>
        <w:t>6.1.3. Поместить отрывную часть купона в специальный барабан, расположенный на сцене 4 этажа МФК «САН СИТИ</w:t>
      </w:r>
      <w:r w:rsidR="008A0133">
        <w:t>»</w:t>
      </w:r>
      <w:r>
        <w:t>, площадь им. К. Маркса, 7. Данный барабан представляет собой прозрачный барабан</w:t>
      </w:r>
      <w:r w:rsidRPr="00107FBC">
        <w:t xml:space="preserve"> </w:t>
      </w:r>
      <w:r>
        <w:t>в форме шестигранной призмы, опечатанный в присутствии администрации МФК «САН СИТИ» таким образом, чтобы была возможность опустить в барабан купон, но не было возможности извлечения купона из барабана. Вскрытие барабана для обеспечения возможности извлечения купонов происходит перед началом розыгрыша призов в присутствии членов тиражной комиссии.</w:t>
      </w:r>
    </w:p>
    <w:p w:rsidR="00C77B7E" w:rsidRPr="000E0043" w:rsidRDefault="00C77B7E" w:rsidP="00C77B7E">
      <w:pPr>
        <w:autoSpaceDE w:val="0"/>
        <w:autoSpaceDN w:val="0"/>
        <w:adjustRightInd w:val="0"/>
        <w:spacing w:before="100" w:after="100"/>
        <w:jc w:val="both"/>
      </w:pPr>
      <w:r w:rsidRPr="000E0043">
        <w:t>6.1.</w:t>
      </w:r>
      <w:r>
        <w:t>4</w:t>
      </w:r>
      <w:r w:rsidRPr="000E0043">
        <w:t>. Сохранить вторую половину купона</w:t>
      </w:r>
      <w:r>
        <w:t xml:space="preserve"> до окончания розыгрыша призов.</w:t>
      </w:r>
    </w:p>
    <w:p w:rsidR="00C77B7E" w:rsidRDefault="00C77B7E" w:rsidP="00C77B7E">
      <w:pPr>
        <w:autoSpaceDE w:val="0"/>
        <w:autoSpaceDN w:val="0"/>
        <w:adjustRightInd w:val="0"/>
        <w:spacing w:before="100" w:after="100"/>
        <w:jc w:val="both"/>
      </w:pPr>
      <w:r>
        <w:t>6.1.5</w:t>
      </w:r>
      <w:r w:rsidRPr="008F3403">
        <w:t xml:space="preserve">. </w:t>
      </w:r>
      <w:r>
        <w:t>Выполняя условия п. 6.1.</w:t>
      </w:r>
      <w:r w:rsidRPr="008F3403">
        <w:t xml:space="preserve">, Участник подтверждает, что ознакомлен и полностью согласен с настоящим Условиями и правилами проведения стимулирующей </w:t>
      </w:r>
      <w:r>
        <w:t>Л</w:t>
      </w:r>
      <w:r w:rsidRPr="008F3403">
        <w:t>отереи.</w:t>
      </w:r>
    </w:p>
    <w:p w:rsidR="00C77B7E" w:rsidRDefault="00C77B7E" w:rsidP="00C77B7E">
      <w:pPr>
        <w:autoSpaceDE w:val="0"/>
        <w:autoSpaceDN w:val="0"/>
        <w:adjustRightInd w:val="0"/>
        <w:spacing w:before="100" w:after="100"/>
        <w:jc w:val="both"/>
      </w:pPr>
      <w:r w:rsidRPr="008F3403">
        <w:t>6.2. Призовой фонд.</w:t>
      </w:r>
    </w:p>
    <w:p w:rsidR="00C77B7E" w:rsidRDefault="00C77B7E" w:rsidP="00C77B7E">
      <w:pPr>
        <w:autoSpaceDE w:val="0"/>
        <w:autoSpaceDN w:val="0"/>
        <w:adjustRightInd w:val="0"/>
        <w:spacing w:before="100" w:after="100"/>
        <w:jc w:val="both"/>
      </w:pPr>
      <w:r>
        <w:t xml:space="preserve">6.2.1. </w:t>
      </w:r>
      <w:r w:rsidRPr="008F3403">
        <w:t xml:space="preserve">Призовой фонд образуется за счет средств Организатора и используется исключительно для передачи выигрышей Участникам лотереи. Призовой фонд формируется до проведения </w:t>
      </w:r>
      <w:r>
        <w:t>розыгрыша</w:t>
      </w:r>
      <w:r w:rsidRPr="008F3403">
        <w:t xml:space="preserve"> и разыгрывается полностью.</w:t>
      </w:r>
    </w:p>
    <w:p w:rsidR="00C77B7E" w:rsidRDefault="00C77B7E" w:rsidP="00C77B7E">
      <w:pPr>
        <w:spacing w:before="225" w:after="225"/>
        <w:jc w:val="both"/>
      </w:pPr>
      <w:r w:rsidRPr="00A669A9">
        <w:lastRenderedPageBreak/>
        <w:t>6.2.</w:t>
      </w:r>
      <w:r>
        <w:t>2</w:t>
      </w:r>
      <w:r w:rsidRPr="00A669A9">
        <w:t>. Выплата денежного эквивалента стоимости натуральной части приза вместо выдачи приза в натуре и замена другими призами не производится.</w:t>
      </w:r>
    </w:p>
    <w:p w:rsidR="00C77B7E" w:rsidRDefault="00C77B7E" w:rsidP="00C77B7E">
      <w:pPr>
        <w:spacing w:before="225" w:after="225"/>
        <w:jc w:val="both"/>
      </w:pPr>
      <w:r>
        <w:t>6.2.3</w:t>
      </w:r>
      <w:r w:rsidRPr="00A669A9">
        <w:t xml:space="preserve">. Организатор стимулирующей </w:t>
      </w:r>
      <w:r>
        <w:t>Лотереи</w:t>
      </w:r>
      <w:r w:rsidRPr="00A669A9">
        <w:t xml:space="preserve"> не обременяет призовой фонд </w:t>
      </w:r>
      <w:r>
        <w:t>Лотереи</w:t>
      </w:r>
      <w:r w:rsidRPr="00A669A9">
        <w:t xml:space="preserve"> какими-либо обязательствами, за исключением обязательств перед участниками </w:t>
      </w:r>
      <w:r>
        <w:t>Лотереи</w:t>
      </w:r>
      <w:r w:rsidRPr="00A669A9">
        <w:t xml:space="preserve"> по передаче (предоставлению) выигрышей, а также не использует средства призового фонда </w:t>
      </w:r>
      <w:r>
        <w:t>Лотереи</w:t>
      </w:r>
      <w:r w:rsidRPr="00A669A9">
        <w:t xml:space="preserve"> иначе, чем на передачу (предоставление) выигрышей.</w:t>
      </w:r>
    </w:p>
    <w:p w:rsidR="00C77B7E" w:rsidRDefault="00C77B7E" w:rsidP="00C77B7E">
      <w:pPr>
        <w:autoSpaceDE w:val="0"/>
        <w:autoSpaceDN w:val="0"/>
        <w:adjustRightInd w:val="0"/>
        <w:spacing w:before="100" w:after="100"/>
        <w:jc w:val="both"/>
      </w:pPr>
      <w:r w:rsidRPr="00B93A06">
        <w:t>6.3. Порядок проведения розыгрыша Призового фонда.</w:t>
      </w:r>
    </w:p>
    <w:p w:rsidR="00C77B7E" w:rsidRDefault="00C77B7E" w:rsidP="00575711">
      <w:pPr>
        <w:jc w:val="both"/>
      </w:pPr>
      <w:r w:rsidRPr="008F3403">
        <w:t>6.3.1</w:t>
      </w:r>
      <w:r w:rsidRPr="0055377C">
        <w:t xml:space="preserve"> </w:t>
      </w:r>
      <w:r>
        <w:t xml:space="preserve">Розыгрыш проводится </w:t>
      </w:r>
      <w:r w:rsidR="008A0133">
        <w:t>31</w:t>
      </w:r>
      <w:r w:rsidR="00EE500E">
        <w:t xml:space="preserve"> </w:t>
      </w:r>
      <w:r w:rsidR="008A0133">
        <w:t>августа</w:t>
      </w:r>
      <w:r w:rsidR="00575711" w:rsidRPr="000D3A84">
        <w:t xml:space="preserve"> 201</w:t>
      </w:r>
      <w:r w:rsidR="00EE500E">
        <w:t>3</w:t>
      </w:r>
      <w:r w:rsidR="00575711" w:rsidRPr="000D3A84">
        <w:t xml:space="preserve"> </w:t>
      </w:r>
      <w:r w:rsidR="00EE500E">
        <w:t xml:space="preserve">(12:00; 14:00; 16:00; 18:00; 20:00)  </w:t>
      </w:r>
      <w:r>
        <w:t xml:space="preserve">на сцене на 4 этаже МФК «САН СИТИ», </w:t>
      </w:r>
      <w:proofErr w:type="gramStart"/>
      <w:r w:rsidR="0004558F">
        <w:t>г</w:t>
      </w:r>
      <w:proofErr w:type="gramEnd"/>
      <w:r w:rsidR="0004558F">
        <w:t xml:space="preserve">. Новосибирск, </w:t>
      </w:r>
      <w:r>
        <w:t xml:space="preserve">пл. имени К. Маркса,7. </w:t>
      </w:r>
    </w:p>
    <w:p w:rsidR="00C77B7E" w:rsidRDefault="00C77B7E" w:rsidP="00C77B7E">
      <w:pPr>
        <w:spacing w:before="225" w:after="225"/>
        <w:jc w:val="center"/>
      </w:pPr>
      <w:r>
        <w:t>Перечень призов на розыгрыш</w:t>
      </w:r>
    </w:p>
    <w:p w:rsidR="00EE500E" w:rsidRDefault="00AA4D3C" w:rsidP="00EE500E">
      <w:pPr>
        <w:spacing w:before="225" w:after="225"/>
      </w:pPr>
      <w:r>
        <w:t>31</w:t>
      </w:r>
      <w:r w:rsidR="00EE500E">
        <w:t xml:space="preserve"> </w:t>
      </w:r>
      <w:r>
        <w:t>августа</w:t>
      </w:r>
      <w:r w:rsidR="00EE500E">
        <w:t xml:space="preserve"> 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"/>
        <w:gridCol w:w="1923"/>
        <w:gridCol w:w="2138"/>
        <w:gridCol w:w="1984"/>
        <w:gridCol w:w="1958"/>
        <w:gridCol w:w="2402"/>
      </w:tblGrid>
      <w:tr w:rsidR="00EE500E" w:rsidRPr="0078016F" w:rsidTr="00AA4D3C">
        <w:trPr>
          <w:trHeight w:val="296"/>
        </w:trPr>
        <w:tc>
          <w:tcPr>
            <w:tcW w:w="0" w:type="auto"/>
            <w:vAlign w:val="bottom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vAlign w:val="bottom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2138" w:type="dxa"/>
            <w:vAlign w:val="bottom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1984" w:type="dxa"/>
            <w:vAlign w:val="bottom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958" w:type="dxa"/>
            <w:vAlign w:val="bottom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2402" w:type="dxa"/>
            <w:vAlign w:val="bottom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20.00</w:t>
            </w:r>
          </w:p>
        </w:tc>
      </w:tr>
      <w:tr w:rsidR="00EE500E" w:rsidRPr="0078016F" w:rsidTr="00AA4D3C">
        <w:trPr>
          <w:trHeight w:val="690"/>
        </w:trPr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Корзина с продуктами</w:t>
            </w:r>
          </w:p>
        </w:tc>
        <w:tc>
          <w:tcPr>
            <w:tcW w:w="2138" w:type="dxa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Корзина с продуктами</w:t>
            </w:r>
          </w:p>
        </w:tc>
        <w:tc>
          <w:tcPr>
            <w:tcW w:w="1984" w:type="dxa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Корзина с продуктами</w:t>
            </w:r>
          </w:p>
        </w:tc>
        <w:tc>
          <w:tcPr>
            <w:tcW w:w="1958" w:type="dxa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Корзина с продуктами</w:t>
            </w:r>
          </w:p>
        </w:tc>
        <w:tc>
          <w:tcPr>
            <w:tcW w:w="2402" w:type="dxa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Корзина с продуктами</w:t>
            </w:r>
          </w:p>
        </w:tc>
      </w:tr>
      <w:tr w:rsidR="00EE500E" w:rsidRPr="0078016F" w:rsidTr="00AA4D3C">
        <w:trPr>
          <w:trHeight w:val="296"/>
        </w:trPr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Корзина с косметикой</w:t>
            </w:r>
          </w:p>
        </w:tc>
        <w:tc>
          <w:tcPr>
            <w:tcW w:w="2138" w:type="dxa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Корзина с косметикой</w:t>
            </w:r>
          </w:p>
        </w:tc>
        <w:tc>
          <w:tcPr>
            <w:tcW w:w="1984" w:type="dxa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Корзина с косметикой</w:t>
            </w:r>
          </w:p>
        </w:tc>
        <w:tc>
          <w:tcPr>
            <w:tcW w:w="1958" w:type="dxa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Корзина с косметикой</w:t>
            </w:r>
          </w:p>
        </w:tc>
        <w:tc>
          <w:tcPr>
            <w:tcW w:w="2402" w:type="dxa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Корзина с косметикой</w:t>
            </w:r>
          </w:p>
        </w:tc>
      </w:tr>
      <w:tr w:rsidR="00EE500E" w:rsidRPr="0078016F" w:rsidTr="00AA4D3C">
        <w:trPr>
          <w:trHeight w:val="296"/>
        </w:trPr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Подарочный сертификат</w:t>
            </w:r>
          </w:p>
        </w:tc>
        <w:tc>
          <w:tcPr>
            <w:tcW w:w="2138" w:type="dxa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Подарочный сертификат</w:t>
            </w:r>
          </w:p>
        </w:tc>
        <w:tc>
          <w:tcPr>
            <w:tcW w:w="1984" w:type="dxa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Подарочный сертификат</w:t>
            </w:r>
          </w:p>
        </w:tc>
        <w:tc>
          <w:tcPr>
            <w:tcW w:w="1958" w:type="dxa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Подарочный сертификат</w:t>
            </w:r>
          </w:p>
        </w:tc>
        <w:tc>
          <w:tcPr>
            <w:tcW w:w="2402" w:type="dxa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Подарочный сертификат</w:t>
            </w:r>
          </w:p>
        </w:tc>
      </w:tr>
      <w:tr w:rsidR="00EE500E" w:rsidRPr="0078016F" w:rsidTr="00AA4D3C">
        <w:trPr>
          <w:trHeight w:val="296"/>
        </w:trPr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Подарочный сертификат</w:t>
            </w:r>
          </w:p>
        </w:tc>
        <w:tc>
          <w:tcPr>
            <w:tcW w:w="2138" w:type="dxa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Подарочный сертификат</w:t>
            </w:r>
          </w:p>
        </w:tc>
        <w:tc>
          <w:tcPr>
            <w:tcW w:w="1984" w:type="dxa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Подарочный сертификат</w:t>
            </w:r>
          </w:p>
        </w:tc>
        <w:tc>
          <w:tcPr>
            <w:tcW w:w="1958" w:type="dxa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Подарочный сертификат</w:t>
            </w:r>
          </w:p>
        </w:tc>
        <w:tc>
          <w:tcPr>
            <w:tcW w:w="2402" w:type="dxa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Подарочный сертификат</w:t>
            </w:r>
          </w:p>
        </w:tc>
      </w:tr>
      <w:tr w:rsidR="00EE500E" w:rsidRPr="0078016F" w:rsidTr="00AA4D3C">
        <w:trPr>
          <w:trHeight w:val="296"/>
        </w:trPr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Детская игрушка</w:t>
            </w:r>
          </w:p>
        </w:tc>
        <w:tc>
          <w:tcPr>
            <w:tcW w:w="2138" w:type="dxa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Детская игрушка</w:t>
            </w:r>
          </w:p>
        </w:tc>
        <w:tc>
          <w:tcPr>
            <w:tcW w:w="1984" w:type="dxa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Детская игрушка</w:t>
            </w:r>
          </w:p>
        </w:tc>
        <w:tc>
          <w:tcPr>
            <w:tcW w:w="1958" w:type="dxa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Детская игрушка</w:t>
            </w:r>
          </w:p>
        </w:tc>
        <w:tc>
          <w:tcPr>
            <w:tcW w:w="2402" w:type="dxa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Детская игрушка</w:t>
            </w:r>
          </w:p>
        </w:tc>
      </w:tr>
      <w:tr w:rsidR="00EE500E" w:rsidRPr="0078016F" w:rsidTr="00AA4D3C">
        <w:trPr>
          <w:trHeight w:val="296"/>
        </w:trPr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EE500E" w:rsidRDefault="00AA4D3C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Детский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квадроцикл</w:t>
            </w:r>
            <w:proofErr w:type="spellEnd"/>
          </w:p>
        </w:tc>
        <w:tc>
          <w:tcPr>
            <w:tcW w:w="2138" w:type="dxa"/>
          </w:tcPr>
          <w:p w:rsidR="00EE500E" w:rsidRDefault="00AA4D3C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Мопед</w:t>
            </w:r>
          </w:p>
        </w:tc>
        <w:tc>
          <w:tcPr>
            <w:tcW w:w="1984" w:type="dxa"/>
          </w:tcPr>
          <w:p w:rsidR="00EE500E" w:rsidRDefault="00AA4D3C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Стол для пикника</w:t>
            </w:r>
          </w:p>
        </w:tc>
        <w:tc>
          <w:tcPr>
            <w:tcW w:w="1958" w:type="dxa"/>
          </w:tcPr>
          <w:p w:rsidR="00EE500E" w:rsidRDefault="00AA4D3C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Автохолодильник</w:t>
            </w:r>
            <w:proofErr w:type="spellEnd"/>
          </w:p>
        </w:tc>
        <w:tc>
          <w:tcPr>
            <w:tcW w:w="2402" w:type="dxa"/>
          </w:tcPr>
          <w:p w:rsidR="00EE500E" w:rsidRDefault="00AA4D3C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Набор для пикника</w:t>
            </w:r>
          </w:p>
        </w:tc>
      </w:tr>
      <w:tr w:rsidR="00EE500E" w:rsidRPr="0078016F" w:rsidTr="00AA4D3C">
        <w:trPr>
          <w:trHeight w:val="296"/>
        </w:trPr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EE500E" w:rsidRDefault="00AA4D3C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Посудомоечная машина</w:t>
            </w:r>
          </w:p>
        </w:tc>
        <w:tc>
          <w:tcPr>
            <w:tcW w:w="2138" w:type="dxa"/>
          </w:tcPr>
          <w:p w:rsidR="00EE500E" w:rsidRDefault="00AA4D3C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Кофемашина</w:t>
            </w:r>
            <w:proofErr w:type="spellEnd"/>
          </w:p>
        </w:tc>
        <w:tc>
          <w:tcPr>
            <w:tcW w:w="1984" w:type="dxa"/>
          </w:tcPr>
          <w:p w:rsidR="00EE500E" w:rsidRDefault="00AA4D3C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Стиральная машина</w:t>
            </w:r>
          </w:p>
        </w:tc>
        <w:tc>
          <w:tcPr>
            <w:tcW w:w="1958" w:type="dxa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Ноутбук</w:t>
            </w:r>
          </w:p>
        </w:tc>
        <w:tc>
          <w:tcPr>
            <w:tcW w:w="2402" w:type="dxa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Навигатор/регистратор</w:t>
            </w:r>
          </w:p>
        </w:tc>
      </w:tr>
      <w:tr w:rsidR="00EE500E" w:rsidRPr="0078016F" w:rsidTr="00AA4D3C">
        <w:trPr>
          <w:trHeight w:val="296"/>
        </w:trPr>
        <w:tc>
          <w:tcPr>
            <w:tcW w:w="0" w:type="auto"/>
          </w:tcPr>
          <w:p w:rsidR="00EE500E" w:rsidRDefault="00EE500E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EE500E" w:rsidRDefault="00AA4D3C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Кресло туристическое</w:t>
            </w:r>
          </w:p>
        </w:tc>
        <w:tc>
          <w:tcPr>
            <w:tcW w:w="2138" w:type="dxa"/>
          </w:tcPr>
          <w:p w:rsidR="00EE500E" w:rsidRDefault="00AA4D3C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Барбекю</w:t>
            </w:r>
          </w:p>
        </w:tc>
        <w:tc>
          <w:tcPr>
            <w:tcW w:w="1984" w:type="dxa"/>
          </w:tcPr>
          <w:p w:rsidR="00EE500E" w:rsidRDefault="00AA4D3C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Коптильня</w:t>
            </w:r>
          </w:p>
        </w:tc>
        <w:tc>
          <w:tcPr>
            <w:tcW w:w="1958" w:type="dxa"/>
          </w:tcPr>
          <w:p w:rsidR="00EE500E" w:rsidRDefault="00AA4D3C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Рюкзак туристический</w:t>
            </w:r>
          </w:p>
        </w:tc>
        <w:tc>
          <w:tcPr>
            <w:tcW w:w="2402" w:type="dxa"/>
          </w:tcPr>
          <w:p w:rsidR="00EE500E" w:rsidRDefault="008A0133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Сертификат в салон красоты</w:t>
            </w:r>
          </w:p>
        </w:tc>
      </w:tr>
      <w:tr w:rsidR="008A0133" w:rsidRPr="0078016F" w:rsidTr="00AA4D3C">
        <w:trPr>
          <w:trHeight w:val="388"/>
        </w:trPr>
        <w:tc>
          <w:tcPr>
            <w:tcW w:w="0" w:type="auto"/>
          </w:tcPr>
          <w:p w:rsidR="008A0133" w:rsidRDefault="008A0133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8A0133" w:rsidRDefault="008A0133" w:rsidP="00125B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Пылесос</w:t>
            </w:r>
          </w:p>
        </w:tc>
        <w:tc>
          <w:tcPr>
            <w:tcW w:w="2138" w:type="dxa"/>
          </w:tcPr>
          <w:p w:rsidR="008A0133" w:rsidRDefault="008A0133" w:rsidP="00125B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Музыкальный центр</w:t>
            </w:r>
          </w:p>
        </w:tc>
        <w:tc>
          <w:tcPr>
            <w:tcW w:w="1984" w:type="dxa"/>
          </w:tcPr>
          <w:p w:rsidR="008A0133" w:rsidRDefault="008A0133" w:rsidP="00125B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Игровая приставка</w:t>
            </w:r>
          </w:p>
        </w:tc>
        <w:tc>
          <w:tcPr>
            <w:tcW w:w="1958" w:type="dxa"/>
          </w:tcPr>
          <w:p w:rsidR="008A0133" w:rsidRDefault="008A0133" w:rsidP="00125B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Холодильник</w:t>
            </w:r>
          </w:p>
        </w:tc>
        <w:tc>
          <w:tcPr>
            <w:tcW w:w="2402" w:type="dxa"/>
          </w:tcPr>
          <w:p w:rsidR="008A0133" w:rsidRDefault="008A0133" w:rsidP="00125B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Телевизор</w:t>
            </w:r>
          </w:p>
        </w:tc>
      </w:tr>
      <w:tr w:rsidR="008A0133" w:rsidRPr="0078016F" w:rsidTr="00AA4D3C">
        <w:trPr>
          <w:trHeight w:val="296"/>
        </w:trPr>
        <w:tc>
          <w:tcPr>
            <w:tcW w:w="0" w:type="auto"/>
          </w:tcPr>
          <w:p w:rsidR="008A0133" w:rsidRDefault="008A0133" w:rsidP="00EE5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8A0133" w:rsidRDefault="003E5DE3" w:rsidP="003E5D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Женские аксессуары </w:t>
            </w:r>
          </w:p>
        </w:tc>
        <w:tc>
          <w:tcPr>
            <w:tcW w:w="2138" w:type="dxa"/>
          </w:tcPr>
          <w:p w:rsidR="008A0133" w:rsidRDefault="003E5DE3" w:rsidP="00DF17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Женские аксессуары</w:t>
            </w:r>
          </w:p>
        </w:tc>
        <w:tc>
          <w:tcPr>
            <w:tcW w:w="1984" w:type="dxa"/>
          </w:tcPr>
          <w:p w:rsidR="008A0133" w:rsidRDefault="003E5DE3" w:rsidP="00DF17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Женские аксессуары</w:t>
            </w:r>
          </w:p>
        </w:tc>
        <w:tc>
          <w:tcPr>
            <w:tcW w:w="1958" w:type="dxa"/>
          </w:tcPr>
          <w:p w:rsidR="008A0133" w:rsidRDefault="003E5DE3" w:rsidP="00DF17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Женские аксессуары</w:t>
            </w:r>
          </w:p>
        </w:tc>
        <w:tc>
          <w:tcPr>
            <w:tcW w:w="2402" w:type="dxa"/>
          </w:tcPr>
          <w:p w:rsidR="008A0133" w:rsidRDefault="008A0133" w:rsidP="00C75F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Автомобиль</w:t>
            </w:r>
          </w:p>
        </w:tc>
      </w:tr>
    </w:tbl>
    <w:p w:rsidR="00EE500E" w:rsidRDefault="00EE500E" w:rsidP="00C77B7E">
      <w:pPr>
        <w:spacing w:before="225" w:after="225"/>
        <w:jc w:val="both"/>
        <w:rPr>
          <w:u w:val="single"/>
        </w:rPr>
      </w:pPr>
    </w:p>
    <w:p w:rsidR="00C77B7E" w:rsidRDefault="00C77B7E" w:rsidP="00C77B7E">
      <w:pPr>
        <w:spacing w:before="225" w:after="225"/>
        <w:jc w:val="both"/>
      </w:pPr>
      <w:r>
        <w:t xml:space="preserve">6.3.2. </w:t>
      </w:r>
      <w:r w:rsidRPr="008D4023">
        <w:t xml:space="preserve">Перед проведением розыгрыша </w:t>
      </w:r>
      <w:r>
        <w:t>барабан для сбора купонов Участников Лотереи вскрывается в присутствии участников тиражной комиссии для обеспечения возможности извлечения купонов. Данное действие фиксируется в специальном акте, который подписывается членами тиражной комиссии.</w:t>
      </w:r>
    </w:p>
    <w:p w:rsidR="00C77B7E" w:rsidRDefault="00C77B7E" w:rsidP="00C77B7E">
      <w:pPr>
        <w:spacing w:before="225" w:after="225"/>
        <w:jc w:val="both"/>
      </w:pPr>
      <w:r>
        <w:t xml:space="preserve">Тиражная комиссия работает в составе </w:t>
      </w:r>
      <w:r w:rsidR="0004558F">
        <w:t>5</w:t>
      </w:r>
      <w:r>
        <w:t xml:space="preserve"> человек:</w:t>
      </w:r>
    </w:p>
    <w:p w:rsidR="0004558F" w:rsidRDefault="0004558F" w:rsidP="00C77B7E">
      <w:pPr>
        <w:spacing w:before="225" w:after="225"/>
        <w:jc w:val="both"/>
      </w:pPr>
      <w:r>
        <w:t>Три члена тиражной комиссии определены</w:t>
      </w:r>
      <w:r w:rsidR="00F13EC1">
        <w:t>.</w:t>
      </w:r>
    </w:p>
    <w:p w:rsidR="0004558F" w:rsidRDefault="0004558F" w:rsidP="0004558F">
      <w:pPr>
        <w:spacing w:before="225" w:after="225"/>
        <w:jc w:val="both"/>
      </w:pPr>
      <w:r>
        <w:t>Два члена тиражной комиссии приглашаются из числа присутствующих на розыгрыше посетителей МФК «САН СИТИ».</w:t>
      </w:r>
    </w:p>
    <w:p w:rsidR="00C77B7E" w:rsidRPr="000971E3" w:rsidRDefault="00C77B7E" w:rsidP="00C77B7E">
      <w:pPr>
        <w:spacing w:before="225" w:after="225"/>
        <w:jc w:val="both"/>
      </w:pPr>
      <w:r w:rsidRPr="008F3403">
        <w:t>6.3.</w:t>
      </w:r>
      <w:r>
        <w:t>3</w:t>
      </w:r>
      <w:r w:rsidRPr="008F3403">
        <w:t>. Розыгрыш</w:t>
      </w:r>
      <w:r>
        <w:t xml:space="preserve"> буде</w:t>
      </w:r>
      <w:r w:rsidRPr="008F3403">
        <w:t xml:space="preserve">т </w:t>
      </w:r>
      <w:r>
        <w:t>проводиться</w:t>
      </w:r>
      <w:r w:rsidRPr="008F3403">
        <w:t xml:space="preserve"> с использованием оборудования</w:t>
      </w:r>
      <w:r>
        <w:t>, которое представляет собой крутящийся барабан</w:t>
      </w:r>
      <w:r w:rsidRPr="000971E3">
        <w:t xml:space="preserve">. Данный </w:t>
      </w:r>
      <w:r>
        <w:t>барабан</w:t>
      </w:r>
      <w:r w:rsidRPr="008F3403">
        <w:t xml:space="preserve"> </w:t>
      </w:r>
      <w:r w:rsidRPr="000971E3">
        <w:t>не является лотерейным оборудованием, не является механическим, электрическим, электронным или иным техническим устройством и не содержит в себе данных устройств</w:t>
      </w:r>
      <w:r>
        <w:t xml:space="preserve">. </w:t>
      </w:r>
      <w:r w:rsidRPr="000971E3">
        <w:t xml:space="preserve">Используемый </w:t>
      </w:r>
      <w:r>
        <w:t>барабан</w:t>
      </w:r>
      <w:r w:rsidRPr="000971E3">
        <w:t xml:space="preserve"> – пластиковый, для случайного определения</w:t>
      </w:r>
      <w:r>
        <w:t>,</w:t>
      </w:r>
      <w:r w:rsidRPr="000971E3">
        <w:t xml:space="preserve"> полно</w:t>
      </w:r>
      <w:r>
        <w:t xml:space="preserve">стью </w:t>
      </w:r>
      <w:r w:rsidRPr="000971E3">
        <w:t xml:space="preserve"> </w:t>
      </w:r>
      <w:r w:rsidRPr="000971E3">
        <w:lastRenderedPageBreak/>
        <w:t xml:space="preserve">прозрачный, форма корпуса – </w:t>
      </w:r>
      <w:r>
        <w:t>шестигранная призма</w:t>
      </w:r>
      <w:r w:rsidRPr="000971E3">
        <w:t xml:space="preserve">, на крышке отверстие с задвижкой для выемки купонов. </w:t>
      </w:r>
    </w:p>
    <w:p w:rsidR="00C77B7E" w:rsidRDefault="00C77B7E" w:rsidP="00C77B7E">
      <w:pPr>
        <w:autoSpaceDE w:val="0"/>
        <w:autoSpaceDN w:val="0"/>
        <w:adjustRightInd w:val="0"/>
        <w:spacing w:before="100" w:after="100"/>
        <w:jc w:val="both"/>
      </w:pPr>
      <w:r>
        <w:t xml:space="preserve">6.3.4. </w:t>
      </w:r>
      <w:r w:rsidRPr="0055377C">
        <w:t>Выбор победителя производится путем извлечения случайного купона из барабана. Предъявитель второй части купона с тем же номером считается победителем</w:t>
      </w:r>
      <w:r>
        <w:t>.</w:t>
      </w:r>
      <w:r w:rsidR="00916927">
        <w:t xml:space="preserve"> </w:t>
      </w:r>
    </w:p>
    <w:p w:rsidR="00C77B7E" w:rsidRDefault="00C77B7E" w:rsidP="00C77B7E">
      <w:pPr>
        <w:spacing w:before="225" w:after="225"/>
        <w:jc w:val="both"/>
      </w:pPr>
      <w:r w:rsidRPr="007477AA">
        <w:t>6.3.</w:t>
      </w:r>
      <w:r>
        <w:t>5</w:t>
      </w:r>
      <w:r w:rsidRPr="007477AA">
        <w:t xml:space="preserve">. Организатор декларирует, что при проведении розыгрыша призового фонда </w:t>
      </w:r>
      <w:r>
        <w:t>Лотереи</w:t>
      </w:r>
      <w:r w:rsidRPr="007477AA">
        <w:t xml:space="preserve"> не используются процедуры и алгоритмы, которые позволяют предопределить результат розыгрыша призового фонда тиражной лотереи до начала такого розыгрыша.</w:t>
      </w:r>
    </w:p>
    <w:p w:rsidR="00C77B7E" w:rsidRDefault="00C77B7E" w:rsidP="00C77B7E">
      <w:pPr>
        <w:spacing w:before="225" w:after="225"/>
        <w:jc w:val="both"/>
      </w:pPr>
      <w:r w:rsidRPr="00432C32">
        <w:t>6.3.</w:t>
      </w:r>
      <w:r>
        <w:t>6</w:t>
      </w:r>
      <w:r w:rsidRPr="00432C32">
        <w:t>. Розыгрыш призов проводится среди присутствующих участников Лотереи.</w:t>
      </w:r>
      <w:r>
        <w:t xml:space="preserve"> </w:t>
      </w:r>
      <w:r w:rsidRPr="00432C32">
        <w:t>Ведущий розыгрыша</w:t>
      </w:r>
      <w:r>
        <w:t xml:space="preserve"> выбирает случайным образом одного из зрителей, пришедших на розыгрыш призов, который</w:t>
      </w:r>
      <w:r w:rsidRPr="00432C32">
        <w:t xml:space="preserve"> достает купоны</w:t>
      </w:r>
      <w:r>
        <w:t>. Ведущий</w:t>
      </w:r>
      <w:r w:rsidRPr="00432C32">
        <w:t xml:space="preserve"> зачитывает </w:t>
      </w:r>
      <w:r>
        <w:t xml:space="preserve">номер купона </w:t>
      </w:r>
      <w:r w:rsidRPr="00432C32">
        <w:t>участника три раза</w:t>
      </w:r>
      <w:r>
        <w:t>,</w:t>
      </w:r>
      <w:r w:rsidRPr="00432C32">
        <w:t xml:space="preserve"> и </w:t>
      </w:r>
      <w:r>
        <w:t xml:space="preserve">если </w:t>
      </w:r>
      <w:r w:rsidRPr="00432C32">
        <w:t xml:space="preserve">участник </w:t>
      </w:r>
      <w:r>
        <w:t>Лотереи</w:t>
      </w:r>
      <w:r w:rsidRPr="00432C32">
        <w:t xml:space="preserve"> не объявил себя, приз разыгрывается дальше среди присутствующих участников </w:t>
      </w:r>
      <w:r>
        <w:t>Лотереи.</w:t>
      </w:r>
    </w:p>
    <w:p w:rsidR="00C77B7E" w:rsidRDefault="00C77B7E" w:rsidP="00C77B7E">
      <w:pPr>
        <w:jc w:val="both"/>
      </w:pPr>
      <w:r w:rsidRPr="008F3403">
        <w:t>6.3.</w:t>
      </w:r>
      <w:r>
        <w:t>7</w:t>
      </w:r>
      <w:r w:rsidRPr="008F3403">
        <w:t>. Протокол Тиража подписывается всеми членами Тиражной комиссии.</w:t>
      </w:r>
      <w:r>
        <w:t xml:space="preserve"> </w:t>
      </w:r>
      <w:r w:rsidRPr="008F3403">
        <w:t>Результат проведения тиража заносится Тиражной комиссией в соответствующий акт и официальную таблицу результатов проведения тиража, которые подписываются всеми членами Тиражной комиссии.</w:t>
      </w:r>
    </w:p>
    <w:p w:rsidR="00C77B7E" w:rsidRDefault="00C77B7E" w:rsidP="00C77B7E">
      <w:pPr>
        <w:jc w:val="both"/>
      </w:pPr>
    </w:p>
    <w:p w:rsidR="00AB3EBD" w:rsidRDefault="00C77B7E" w:rsidP="00C77B7E">
      <w:pPr>
        <w:jc w:val="both"/>
      </w:pPr>
      <w:r>
        <w:t>6.3.8. Купоны, которые не стали выигрышными, изымаются из барабана по окончании каждого розыгрыша и в следующем розыгрыше не участвуют. Они используются для маркетинговых исследований с последующей утилизацией.</w:t>
      </w:r>
      <w:r w:rsidR="00795902">
        <w:t xml:space="preserve"> Барабан опечатывается для каждого розыгрыша</w:t>
      </w:r>
      <w:r w:rsidR="007C23A2">
        <w:t>.</w:t>
      </w:r>
    </w:p>
    <w:p w:rsidR="00C77B7E" w:rsidRDefault="00C77B7E" w:rsidP="00C77B7E">
      <w:pPr>
        <w:jc w:val="both"/>
      </w:pPr>
      <w:r w:rsidRPr="008F3403">
        <w:t xml:space="preserve">6.4. Организатор Лотереи оставляет за собой право не вступать в письменные переговоры либо иные контакты с Участниками Лотереи, за исключением случаев, указанных в настоящих </w:t>
      </w:r>
      <w:r>
        <w:t>Условиях.</w:t>
      </w:r>
    </w:p>
    <w:p w:rsidR="00C77B7E" w:rsidRDefault="00C77B7E" w:rsidP="00C77B7E">
      <w:pPr>
        <w:autoSpaceDE w:val="0"/>
        <w:autoSpaceDN w:val="0"/>
        <w:adjustRightInd w:val="0"/>
        <w:spacing w:before="100" w:after="100"/>
        <w:jc w:val="both"/>
      </w:pPr>
      <w:r w:rsidRPr="008F3403">
        <w:t>6.5. Организатор вправе при согласии Участника брать у последнего рекламные интервью об участии в Лотерее, в том числе для радио и телевидения, а равно для иных средств массовой информации, либо снимать Участника для изготовления любых рекламных материалов без уплаты за это какого-либо вознаграждения. При этом все возникающие авторские права на объекты исключительных прав (на воспроизведение, на распространение, на импорт, на публичный показ, на публичное исполнение, на передачу в эфир, на сообщение для всеобщего сведения по кабелю, на перевод, на переработку) будут принадлежать Организатору.</w:t>
      </w:r>
      <w:r>
        <w:t xml:space="preserve"> </w:t>
      </w:r>
      <w:r w:rsidRPr="008F3403">
        <w:t xml:space="preserve">Организатор обязуется предоставлять уполномоченным контролирующим органам всю необходимую отчетную документацию по проведению </w:t>
      </w:r>
      <w:r>
        <w:t>Лотереи</w:t>
      </w:r>
      <w:r w:rsidRPr="008F3403">
        <w:t xml:space="preserve"> в письменной форме, отвечать на запросы и предложения в случаях, установленных законодательством РФ. Формы оперативной и отчетной документации по Лотерее определяются законодательством РФ. Порядок хранения оперативной и отчетной документации ведется в соответствии с нормативными документами и законодательством РФ в части норм хранения бухгалтерской и финансовой документации.</w:t>
      </w:r>
    </w:p>
    <w:p w:rsidR="00C77B7E" w:rsidRDefault="00C77B7E" w:rsidP="00C77B7E">
      <w:pPr>
        <w:spacing w:before="225" w:after="225"/>
        <w:jc w:val="both"/>
        <w:rPr>
          <w:b/>
          <w:bCs/>
        </w:rPr>
      </w:pPr>
      <w:r w:rsidRPr="008F3403">
        <w:rPr>
          <w:b/>
          <w:bCs/>
        </w:rPr>
        <w:t>7. Порядок и сроки получения выигрыша</w:t>
      </w:r>
      <w:r>
        <w:rPr>
          <w:b/>
          <w:bCs/>
        </w:rPr>
        <w:t>.</w:t>
      </w:r>
    </w:p>
    <w:p w:rsidR="00C77B7E" w:rsidRDefault="00C77B7E" w:rsidP="00C77B7E">
      <w:pPr>
        <w:spacing w:before="225" w:after="225"/>
        <w:jc w:val="both"/>
      </w:pPr>
      <w:r w:rsidRPr="008F3403">
        <w:t xml:space="preserve">7.1. </w:t>
      </w:r>
      <w:r w:rsidRPr="005C7BE8">
        <w:t xml:space="preserve">Для получения выигранного приза победителю </w:t>
      </w:r>
      <w:r>
        <w:t>Лотереи</w:t>
      </w:r>
      <w:r w:rsidRPr="005C7BE8">
        <w:t xml:space="preserve"> необходимо </w:t>
      </w:r>
      <w:r>
        <w:t>предъявить вторую часть отрывного</w:t>
      </w:r>
      <w:r w:rsidR="00FE235C">
        <w:t xml:space="preserve"> купона</w:t>
      </w:r>
      <w:r w:rsidR="0004558F">
        <w:t>.</w:t>
      </w:r>
      <w:r w:rsidR="00916927">
        <w:t xml:space="preserve"> </w:t>
      </w:r>
    </w:p>
    <w:p w:rsidR="00916927" w:rsidRDefault="00916927" w:rsidP="00C77B7E">
      <w:pPr>
        <w:spacing w:before="225" w:after="225"/>
        <w:jc w:val="both"/>
      </w:pPr>
      <w:r>
        <w:t xml:space="preserve">7.2. Каждый участник Лотереи имеет право на получение не более 3 призов в одном розыгрыше и не более семи призов суммарно во всех розыгрышах. В случае если Купон участника Лотереи выигрывает в четвертый раз в течение одного розыгрыша или восьмой раз в течение всех розыгрышей выдача призов по такому купону не производится. Приз разыгрывается среди оставшихся в барабане купонов.  </w:t>
      </w:r>
    </w:p>
    <w:p w:rsidR="00C77B7E" w:rsidRDefault="00C77B7E" w:rsidP="00C77B7E">
      <w:pPr>
        <w:jc w:val="both"/>
        <w:rPr>
          <w:b/>
          <w:bCs/>
        </w:rPr>
      </w:pPr>
      <w:r w:rsidRPr="008F3403">
        <w:rPr>
          <w:b/>
          <w:bCs/>
        </w:rPr>
        <w:t>8. Дополнительные условия</w:t>
      </w:r>
      <w:r>
        <w:rPr>
          <w:b/>
          <w:bCs/>
        </w:rPr>
        <w:t>.</w:t>
      </w:r>
    </w:p>
    <w:p w:rsidR="00C77B7E" w:rsidRDefault="00C77B7E" w:rsidP="00C77B7E">
      <w:pPr>
        <w:jc w:val="both"/>
        <w:rPr>
          <w:b/>
          <w:bCs/>
        </w:rPr>
      </w:pPr>
    </w:p>
    <w:p w:rsidR="00C77B7E" w:rsidRDefault="00C77B7E" w:rsidP="00C77B7E">
      <w:pPr>
        <w:jc w:val="both"/>
      </w:pPr>
      <w:r w:rsidRPr="008F3403">
        <w:t>8.1. Претензии к качеству приз</w:t>
      </w:r>
      <w:r>
        <w:t xml:space="preserve">ов </w:t>
      </w:r>
      <w:r w:rsidRPr="008F3403">
        <w:t xml:space="preserve">не могут предъявляться к Организатору </w:t>
      </w:r>
      <w:r>
        <w:t>Лотереи</w:t>
      </w:r>
      <w:r w:rsidRPr="008F3403">
        <w:t xml:space="preserve">. Все претензии к качеству </w:t>
      </w:r>
      <w:r>
        <w:t>призов</w:t>
      </w:r>
      <w:r w:rsidRPr="008F3403">
        <w:t xml:space="preserve"> предъявляются к </w:t>
      </w:r>
      <w:r>
        <w:t>производителю данных товаров в соответствии с условиями гарантийного талона.</w:t>
      </w:r>
    </w:p>
    <w:p w:rsidR="00C77B7E" w:rsidRDefault="00C77B7E" w:rsidP="00C77B7E">
      <w:pPr>
        <w:jc w:val="both"/>
      </w:pPr>
    </w:p>
    <w:p w:rsidR="00C77B7E" w:rsidRDefault="00C77B7E" w:rsidP="00C77B7E">
      <w:pPr>
        <w:jc w:val="both"/>
      </w:pPr>
      <w:r w:rsidRPr="008F3403">
        <w:lastRenderedPageBreak/>
        <w:t xml:space="preserve">8.2. </w:t>
      </w:r>
      <w:r>
        <w:t>До момента передачи приза Победителю (выигравшему участнику), Организатор несет риск его случайной гибели или порчи. В момент передачи приза Победителю, Организатор и победитель совместно проверяют работоспособность приза (если это предмет бытовой техники), о чем в акте передачи делается запись.</w:t>
      </w:r>
    </w:p>
    <w:p w:rsidR="00C77B7E" w:rsidRDefault="00C77B7E" w:rsidP="00C77B7E">
      <w:pPr>
        <w:jc w:val="both"/>
      </w:pPr>
    </w:p>
    <w:p w:rsidR="00C77B7E" w:rsidRDefault="00C77B7E" w:rsidP="00C77B7E">
      <w:pPr>
        <w:jc w:val="both"/>
      </w:pPr>
      <w:r>
        <w:t xml:space="preserve">8.3. </w:t>
      </w:r>
      <w:r w:rsidRPr="008F3403">
        <w:t>С момента получения приз</w:t>
      </w:r>
      <w:r>
        <w:t>а</w:t>
      </w:r>
      <w:r w:rsidRPr="008F3403">
        <w:t xml:space="preserve"> Победителем (выигравшим Участником) последний несет риск его случайной гибели или порчи. </w:t>
      </w:r>
    </w:p>
    <w:p w:rsidR="00C77B7E" w:rsidRDefault="00C77B7E" w:rsidP="00C77B7E">
      <w:pPr>
        <w:jc w:val="both"/>
      </w:pPr>
    </w:p>
    <w:p w:rsidR="00C77B7E" w:rsidRDefault="00C77B7E" w:rsidP="00C77B7E">
      <w:pPr>
        <w:jc w:val="both"/>
      </w:pPr>
      <w:r>
        <w:t>8.4</w:t>
      </w:r>
      <w:r w:rsidRPr="008F3403">
        <w:t>. В случае отказа Победителя (выигравшего участника) от приза по каким-либо причинам Организатор оставляет за собой право распорядиться призом по своему усмотрению</w:t>
      </w:r>
      <w:r>
        <w:t>.</w:t>
      </w:r>
      <w:r w:rsidRPr="008F3403">
        <w:t xml:space="preserve"> </w:t>
      </w:r>
    </w:p>
    <w:p w:rsidR="00FE235C" w:rsidRDefault="00FE235C" w:rsidP="00C77B7E">
      <w:pPr>
        <w:jc w:val="both"/>
      </w:pPr>
    </w:p>
    <w:p w:rsidR="00C77B7E" w:rsidRPr="00F47EE3" w:rsidRDefault="00C77B7E" w:rsidP="00C77B7E">
      <w:pPr>
        <w:pStyle w:val="3"/>
        <w:jc w:val="both"/>
        <w:rPr>
          <w:bCs/>
          <w:i w:val="0"/>
          <w:szCs w:val="24"/>
        </w:rPr>
      </w:pPr>
      <w:r w:rsidRPr="00F47EE3">
        <w:rPr>
          <w:bCs/>
          <w:i w:val="0"/>
          <w:szCs w:val="24"/>
        </w:rPr>
        <w:t>9. Дополнительно</w:t>
      </w:r>
      <w:r>
        <w:rPr>
          <w:bCs/>
          <w:i w:val="0"/>
          <w:szCs w:val="24"/>
        </w:rPr>
        <w:t>.</w:t>
      </w:r>
    </w:p>
    <w:p w:rsidR="00C77B7E" w:rsidRDefault="00C77B7E" w:rsidP="00C77B7E">
      <w:pPr>
        <w:spacing w:before="225" w:after="225"/>
        <w:jc w:val="both"/>
      </w:pPr>
      <w:r w:rsidRPr="00F47EE3">
        <w:t>9.1. Во всем, что не предусмотрено настоящими Условиями, Организатор и участники стимулирующей лотереи руководствуются действующим законодательством Российской Федерации.</w:t>
      </w:r>
    </w:p>
    <w:p w:rsidR="00D45D70" w:rsidRDefault="00D45D70" w:rsidP="00C77B7E">
      <w:pPr>
        <w:spacing w:before="225" w:after="225"/>
        <w:jc w:val="both"/>
        <w:rPr>
          <w:b/>
        </w:rPr>
      </w:pPr>
      <w:r w:rsidRPr="00D45D70">
        <w:rPr>
          <w:b/>
        </w:rPr>
        <w:t xml:space="preserve">10. </w:t>
      </w:r>
      <w:r>
        <w:rPr>
          <w:b/>
        </w:rPr>
        <w:t xml:space="preserve"> Список магазинов-участников Лотереи с разбивкой по цветовым зонам:</w:t>
      </w:r>
    </w:p>
    <w:tbl>
      <w:tblPr>
        <w:tblStyle w:val="a7"/>
        <w:tblW w:w="0" w:type="auto"/>
        <w:tblLook w:val="04A0"/>
      </w:tblPr>
      <w:tblGrid>
        <w:gridCol w:w="2749"/>
        <w:gridCol w:w="4060"/>
        <w:gridCol w:w="4038"/>
      </w:tblGrid>
      <w:tr w:rsidR="00D45D70" w:rsidTr="00D45D70">
        <w:trPr>
          <w:trHeight w:val="824"/>
        </w:trPr>
        <w:tc>
          <w:tcPr>
            <w:tcW w:w="6809" w:type="dxa"/>
            <w:gridSpan w:val="2"/>
            <w:vAlign w:val="center"/>
          </w:tcPr>
          <w:p w:rsidR="00D45D70" w:rsidRDefault="00D45D70" w:rsidP="00D45D70">
            <w:pPr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</w:rPr>
            </w:pPr>
            <w:r w:rsidRPr="00226256">
              <w:rPr>
                <w:rFonts w:eastAsia="Arial Unicode MS"/>
                <w:b/>
                <w:sz w:val="20"/>
                <w:szCs w:val="20"/>
                <w:u w:color="000000"/>
              </w:rPr>
              <w:t>Магазины одежды, обуви</w:t>
            </w:r>
            <w:r>
              <w:rPr>
                <w:rFonts w:eastAsia="Arial Unicode MS"/>
                <w:b/>
                <w:sz w:val="20"/>
                <w:szCs w:val="20"/>
                <w:u w:color="000000"/>
              </w:rPr>
              <w:t xml:space="preserve">, </w:t>
            </w:r>
            <w:r w:rsidRPr="00226256">
              <w:rPr>
                <w:rFonts w:eastAsia="Arial Unicode MS"/>
                <w:b/>
                <w:sz w:val="20"/>
                <w:szCs w:val="20"/>
                <w:u w:color="000000"/>
              </w:rPr>
              <w:t xml:space="preserve"> аксессуаров</w:t>
            </w:r>
            <w:r>
              <w:rPr>
                <w:rFonts w:eastAsia="Arial Unicode MS"/>
                <w:b/>
                <w:sz w:val="20"/>
                <w:szCs w:val="20"/>
                <w:u w:color="000000"/>
              </w:rPr>
              <w:t>, связи, косметики</w:t>
            </w:r>
            <w:r w:rsidRPr="00052963">
              <w:rPr>
                <w:rFonts w:eastAsia="Arial Unicode MS"/>
                <w:b/>
                <w:sz w:val="20"/>
                <w:szCs w:val="20"/>
                <w:u w:color="000000"/>
              </w:rPr>
              <w:t xml:space="preserve"> </w:t>
            </w:r>
            <w:r>
              <w:rPr>
                <w:rFonts w:eastAsia="Arial Unicode MS"/>
                <w:b/>
                <w:sz w:val="20"/>
                <w:szCs w:val="20"/>
                <w:u w:color="000000"/>
              </w:rPr>
              <w:t>и услуг (Синий штамп)</w:t>
            </w:r>
          </w:p>
          <w:p w:rsidR="00D45D70" w:rsidRPr="00226256" w:rsidRDefault="00D45D70" w:rsidP="00D45D70">
            <w:pPr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</w:rPr>
            </w:pPr>
          </w:p>
        </w:tc>
        <w:tc>
          <w:tcPr>
            <w:tcW w:w="4038" w:type="dxa"/>
            <w:vAlign w:val="center"/>
          </w:tcPr>
          <w:p w:rsidR="00D45D70" w:rsidRPr="00DF5763" w:rsidRDefault="00D45D70" w:rsidP="00D45D70">
            <w:pPr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</w:rPr>
            </w:pPr>
            <w:r>
              <w:rPr>
                <w:rFonts w:eastAsia="Arial Unicode MS"/>
                <w:b/>
                <w:sz w:val="20"/>
                <w:szCs w:val="20"/>
                <w:u w:color="000000"/>
              </w:rPr>
              <w:t>Зона р</w:t>
            </w:r>
            <w:r w:rsidRPr="00DF5763">
              <w:rPr>
                <w:rFonts w:eastAsia="Arial Unicode MS"/>
                <w:b/>
                <w:sz w:val="20"/>
                <w:szCs w:val="20"/>
                <w:u w:color="000000"/>
              </w:rPr>
              <w:t>есторан</w:t>
            </w:r>
            <w:r>
              <w:rPr>
                <w:rFonts w:eastAsia="Arial Unicode MS"/>
                <w:b/>
                <w:sz w:val="20"/>
                <w:szCs w:val="20"/>
                <w:u w:color="000000"/>
              </w:rPr>
              <w:t>ов</w:t>
            </w:r>
            <w:r w:rsidRPr="00DF5763">
              <w:rPr>
                <w:rFonts w:eastAsia="Arial Unicode MS"/>
                <w:b/>
                <w:sz w:val="20"/>
                <w:szCs w:val="20"/>
                <w:u w:color="000000"/>
              </w:rPr>
              <w:t xml:space="preserve"> и кафе</w:t>
            </w:r>
            <w:r>
              <w:rPr>
                <w:rFonts w:eastAsia="Arial Unicode MS"/>
                <w:b/>
                <w:sz w:val="20"/>
                <w:szCs w:val="20"/>
                <w:u w:color="000000"/>
              </w:rPr>
              <w:t xml:space="preserve"> (Желтый штамп)</w:t>
            </w:r>
          </w:p>
          <w:p w:rsidR="00D45D70" w:rsidRDefault="00D45D70" w:rsidP="00D45D70">
            <w:pPr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</w:rPr>
            </w:pPr>
          </w:p>
        </w:tc>
      </w:tr>
      <w:tr w:rsidR="00D45D70" w:rsidTr="00D45D70">
        <w:trPr>
          <w:trHeight w:val="3117"/>
        </w:trPr>
        <w:tc>
          <w:tcPr>
            <w:tcW w:w="2749" w:type="dxa"/>
          </w:tcPr>
          <w:p w:rsidR="00D45D70" w:rsidRDefault="00D45D70" w:rsidP="00D45D70">
            <w:pPr>
              <w:pStyle w:val="a5"/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>Красный куб</w:t>
            </w:r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Parfois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Basconi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Carlo</w:t>
            </w:r>
            <w:proofErr w:type="spellEnd"/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Pazolini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Persona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Аскания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>Немецкий комфорт</w:t>
            </w:r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Летуаль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Marmalato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>МЮЗ</w:t>
            </w:r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Yves</w:t>
            </w:r>
            <w:proofErr w:type="spellEnd"/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Rosher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La</w:t>
            </w:r>
            <w:proofErr w:type="spellEnd"/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rose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Rieker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US </w:t>
            </w: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Medica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PRIMA </w:t>
            </w: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Bag&amp;Accessorise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>Хризолит</w:t>
            </w:r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H-Store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gram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Теле</w:t>
            </w:r>
            <w:proofErr w:type="gramEnd"/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 2</w:t>
            </w:r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Reebok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Adidas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Евросеть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>Связной</w:t>
            </w:r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Цифроград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>Сапфир-Н</w:t>
            </w:r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>Кофейная кантата</w:t>
            </w:r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Оптика </w:t>
            </w: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Level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>Зоомагазин Лапа</w:t>
            </w:r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AktiveSport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>Оптика Азимут</w:t>
            </w:r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>Аптека 36,6</w:t>
            </w:r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The</w:t>
            </w:r>
            <w:proofErr w:type="spellEnd"/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Body</w:t>
            </w:r>
            <w:proofErr w:type="spellEnd"/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Shop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Total</w:t>
            </w:r>
            <w:proofErr w:type="spellEnd"/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Look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Lady</w:t>
            </w:r>
            <w:proofErr w:type="spellEnd"/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Collection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Woolstreet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Elis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Marella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Pennyblack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Adidas</w:t>
            </w:r>
            <w:proofErr w:type="spellEnd"/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Neo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>Миледи</w:t>
            </w:r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lastRenderedPageBreak/>
              <w:t>Adidas</w:t>
            </w:r>
            <w:proofErr w:type="spellEnd"/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originals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Milavitsa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Finn</w:t>
            </w:r>
            <w:proofErr w:type="spellEnd"/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Flare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Stern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Gentleman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Incity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Centro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Liloti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>Стиль парк</w:t>
            </w:r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Lisette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Westland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proofErr w:type="gram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Ист</w:t>
            </w:r>
            <w:proofErr w:type="spellEnd"/>
            <w:proofErr w:type="gramEnd"/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 Нова</w:t>
            </w:r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Синар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Podium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>A.M.N.</w:t>
            </w:r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S&amp;S </w:t>
            </w: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by</w:t>
            </w:r>
            <w:proofErr w:type="spellEnd"/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Zotova</w:t>
            </w:r>
            <w:proofErr w:type="spellEnd"/>
          </w:p>
          <w:p w:rsidR="00D45D70" w:rsidRPr="00226256" w:rsidRDefault="00D45D70" w:rsidP="00D45D70">
            <w:pPr>
              <w:jc w:val="both"/>
              <w:outlineLvl w:val="0"/>
              <w:rPr>
                <w:rFonts w:eastAsia="Arial Unicode MS"/>
                <w:b/>
                <w:sz w:val="20"/>
                <w:szCs w:val="20"/>
                <w:u w:color="000000"/>
              </w:rPr>
            </w:pPr>
          </w:p>
        </w:tc>
        <w:tc>
          <w:tcPr>
            <w:tcW w:w="4060" w:type="dxa"/>
          </w:tcPr>
          <w:p w:rsidR="00D45D70" w:rsidRDefault="00D45D70" w:rsidP="00D45D70">
            <w:pPr>
              <w:pStyle w:val="a5"/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O’stin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Zolla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>Чемпион</w:t>
            </w:r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Rikki-Tikki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Fanetti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Дочки&amp;Сыночки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Odevai-ka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New</w:t>
            </w:r>
            <w:proofErr w:type="spellEnd"/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Form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Bolero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Текстиль </w:t>
            </w: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Маркет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Book</w:t>
            </w:r>
            <w:proofErr w:type="spellEnd"/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Look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Game</w:t>
            </w:r>
            <w:proofErr w:type="spellEnd"/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Zone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>Буду мамой</w:t>
            </w:r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Шалуны </w:t>
            </w:r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>IQTOYS</w:t>
            </w:r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Lego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>Гулливер</w:t>
            </w:r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gram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Котофей</w:t>
            </w:r>
            <w:proofErr w:type="gram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Adidas</w:t>
            </w:r>
            <w:proofErr w:type="spellEnd"/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kids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AppleService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La</w:t>
            </w:r>
            <w:proofErr w:type="spellEnd"/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Vetrina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>Династия</w:t>
            </w:r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>AURA</w:t>
            </w:r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Sun</w:t>
            </w:r>
            <w:proofErr w:type="spellEnd"/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Light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X-Time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Pandora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>YOTA</w:t>
            </w:r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>Клуб Оптика</w:t>
            </w:r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Aromagic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Tres</w:t>
            </w:r>
            <w:proofErr w:type="spellEnd"/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Joli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Carrier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gram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Комсомольская</w:t>
            </w:r>
            <w:proofErr w:type="gramEnd"/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 Правда</w:t>
            </w:r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Розовый</w:t>
            </w:r>
            <w:proofErr w:type="spellEnd"/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 слон</w:t>
            </w:r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Oktopod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Аланса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Fast&amp;Shine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Экспекто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Kawaii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Tojiro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Mr.Игрушкин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lastRenderedPageBreak/>
              <w:t>Защити себя сам</w:t>
            </w:r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>Мастер Минутка</w:t>
            </w:r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Hamelephone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Il</w:t>
            </w:r>
            <w:proofErr w:type="spellEnd"/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Primo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Автоподарки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 Галатея</w:t>
            </w:r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Dve</w:t>
            </w:r>
            <w:proofErr w:type="spellEnd"/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golovi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 Прикосновение волшебства</w:t>
            </w:r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Бурасяня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7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  </w:t>
            </w: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I’m</w:t>
            </w:r>
            <w:proofErr w:type="spellEnd"/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sebirian</w:t>
            </w:r>
            <w:proofErr w:type="spellEnd"/>
          </w:p>
          <w:p w:rsidR="00D45D70" w:rsidRDefault="00D45D70" w:rsidP="00C77B7E">
            <w:pPr>
              <w:spacing w:before="225" w:after="225"/>
              <w:jc w:val="both"/>
              <w:rPr>
                <w:b/>
              </w:rPr>
            </w:pPr>
          </w:p>
        </w:tc>
        <w:tc>
          <w:tcPr>
            <w:tcW w:w="4038" w:type="dxa"/>
          </w:tcPr>
          <w:p w:rsidR="00D45D70" w:rsidRDefault="00D45D70" w:rsidP="00D45D70">
            <w:pPr>
              <w:jc w:val="both"/>
              <w:outlineLvl w:val="0"/>
              <w:rPr>
                <w:rFonts w:eastAsia="Arial Unicode MS"/>
                <w:b/>
                <w:sz w:val="20"/>
                <w:szCs w:val="20"/>
                <w:u w:color="000000"/>
              </w:rPr>
            </w:pPr>
          </w:p>
          <w:p w:rsidR="00D45D70" w:rsidRPr="00DF5763" w:rsidRDefault="00D45D70" w:rsidP="00D45D70">
            <w:pPr>
              <w:pStyle w:val="a5"/>
              <w:numPr>
                <w:ilvl w:val="0"/>
                <w:numId w:val="9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Beerman&amp;Пицца</w:t>
            </w:r>
            <w:proofErr w:type="spellEnd"/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 </w:t>
            </w:r>
          </w:p>
          <w:p w:rsidR="00D45D70" w:rsidRPr="00DF5763" w:rsidRDefault="00D45D70" w:rsidP="00D45D70">
            <w:pPr>
              <w:pStyle w:val="a5"/>
              <w:numPr>
                <w:ilvl w:val="0"/>
                <w:numId w:val="9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>Своя компания</w:t>
            </w:r>
          </w:p>
          <w:p w:rsidR="00D45D70" w:rsidRPr="00DF5763" w:rsidRDefault="00D45D70" w:rsidP="00D45D70">
            <w:pPr>
              <w:pStyle w:val="a5"/>
              <w:numPr>
                <w:ilvl w:val="0"/>
                <w:numId w:val="9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>Чашка кофе</w:t>
            </w:r>
          </w:p>
          <w:p w:rsidR="00D45D70" w:rsidRPr="00DF5763" w:rsidRDefault="00D45D70" w:rsidP="00D45D70">
            <w:pPr>
              <w:pStyle w:val="a5"/>
              <w:numPr>
                <w:ilvl w:val="0"/>
                <w:numId w:val="9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Суши </w:t>
            </w: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Терра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9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Перчини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9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Traveler’s</w:t>
            </w:r>
            <w:proofErr w:type="spellEnd"/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coffee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9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Сбарро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9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 Восточный базар</w:t>
            </w:r>
          </w:p>
          <w:p w:rsidR="00D45D70" w:rsidRPr="00DF5763" w:rsidRDefault="00D45D70" w:rsidP="00D45D70">
            <w:pPr>
              <w:pStyle w:val="a5"/>
              <w:numPr>
                <w:ilvl w:val="0"/>
                <w:numId w:val="9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Carl’s</w:t>
            </w:r>
            <w:proofErr w:type="spellEnd"/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Jr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9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 Суши Маке</w:t>
            </w:r>
          </w:p>
          <w:p w:rsidR="00D45D70" w:rsidRPr="00DF5763" w:rsidRDefault="00D45D70" w:rsidP="00D45D70">
            <w:pPr>
              <w:pStyle w:val="a5"/>
              <w:numPr>
                <w:ilvl w:val="0"/>
                <w:numId w:val="9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Блинофф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9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Royal</w:t>
            </w:r>
            <w:proofErr w:type="spellEnd"/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Chiken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9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>Малина</w:t>
            </w:r>
          </w:p>
          <w:p w:rsidR="00D45D70" w:rsidRPr="00DF5763" w:rsidRDefault="00D45D70" w:rsidP="00D45D70">
            <w:pPr>
              <w:pStyle w:val="a5"/>
              <w:numPr>
                <w:ilvl w:val="0"/>
                <w:numId w:val="9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Baskin</w:t>
            </w:r>
            <w:proofErr w:type="spellEnd"/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Robbins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9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Yogurt</w:t>
            </w:r>
            <w:proofErr w:type="spellEnd"/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 мастер</w:t>
            </w:r>
          </w:p>
          <w:p w:rsidR="00D45D70" w:rsidRPr="00DF5763" w:rsidRDefault="00D45D70" w:rsidP="00D45D70">
            <w:pPr>
              <w:pStyle w:val="a5"/>
              <w:numPr>
                <w:ilvl w:val="0"/>
                <w:numId w:val="9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TeaFunny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9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Апельс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9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Fiesto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9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Елисеевский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9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>Дудник</w:t>
            </w:r>
          </w:p>
          <w:p w:rsidR="00D45D70" w:rsidRDefault="00D45D70" w:rsidP="00D45D70">
            <w:pPr>
              <w:pStyle w:val="a5"/>
              <w:numPr>
                <w:ilvl w:val="0"/>
                <w:numId w:val="9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Carte</w:t>
            </w:r>
            <w:proofErr w:type="spellEnd"/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D’Or</w:t>
            </w:r>
            <w:proofErr w:type="spellEnd"/>
          </w:p>
          <w:p w:rsidR="00D45D70" w:rsidRPr="00D45D70" w:rsidRDefault="00D45D70" w:rsidP="00D45D70">
            <w:pPr>
              <w:pStyle w:val="a5"/>
              <w:numPr>
                <w:ilvl w:val="0"/>
                <w:numId w:val="9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45D70">
              <w:rPr>
                <w:rFonts w:eastAsia="Arial Unicode MS"/>
                <w:sz w:val="20"/>
                <w:szCs w:val="20"/>
                <w:u w:color="000000"/>
              </w:rPr>
              <w:t>Juice</w:t>
            </w:r>
            <w:proofErr w:type="spellEnd"/>
            <w:r w:rsidRPr="00D45D70">
              <w:rPr>
                <w:rFonts w:eastAsia="Arial Unicode MS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45D70">
              <w:rPr>
                <w:rFonts w:eastAsia="Arial Unicode MS"/>
                <w:sz w:val="20"/>
                <w:szCs w:val="20"/>
                <w:u w:color="000000"/>
              </w:rPr>
              <w:t>master</w:t>
            </w:r>
            <w:proofErr w:type="spellEnd"/>
          </w:p>
          <w:p w:rsidR="00D45D70" w:rsidRDefault="00D45D70" w:rsidP="00C77B7E">
            <w:pPr>
              <w:spacing w:before="225" w:after="225"/>
              <w:jc w:val="both"/>
              <w:rPr>
                <w:b/>
              </w:rPr>
            </w:pPr>
          </w:p>
        </w:tc>
      </w:tr>
      <w:tr w:rsidR="00D45D70" w:rsidTr="00D45D70">
        <w:tc>
          <w:tcPr>
            <w:tcW w:w="6809" w:type="dxa"/>
            <w:gridSpan w:val="2"/>
            <w:vAlign w:val="center"/>
          </w:tcPr>
          <w:p w:rsidR="00D45D70" w:rsidRDefault="00D45D70" w:rsidP="00D45D70">
            <w:pPr>
              <w:outlineLvl w:val="0"/>
              <w:rPr>
                <w:rFonts w:eastAsia="Arial Unicode MS"/>
                <w:b/>
                <w:sz w:val="20"/>
                <w:szCs w:val="20"/>
                <w:u w:color="000000"/>
              </w:rPr>
            </w:pPr>
            <w:r>
              <w:rPr>
                <w:rFonts w:eastAsia="Arial Unicode MS"/>
                <w:b/>
                <w:sz w:val="20"/>
                <w:szCs w:val="20"/>
                <w:u w:color="000000"/>
              </w:rPr>
              <w:lastRenderedPageBreak/>
              <w:t>З</w:t>
            </w:r>
            <w:r w:rsidRPr="00226256">
              <w:rPr>
                <w:rFonts w:eastAsia="Arial Unicode MS"/>
                <w:b/>
                <w:sz w:val="20"/>
                <w:szCs w:val="20"/>
                <w:u w:color="000000"/>
              </w:rPr>
              <w:t>он</w:t>
            </w:r>
            <w:r>
              <w:rPr>
                <w:rFonts w:eastAsia="Arial Unicode MS"/>
                <w:b/>
                <w:sz w:val="20"/>
                <w:szCs w:val="20"/>
                <w:u w:color="000000"/>
              </w:rPr>
              <w:t xml:space="preserve">а отдыха и </w:t>
            </w:r>
            <w:r w:rsidRPr="00226256">
              <w:rPr>
                <w:rFonts w:eastAsia="Arial Unicode MS"/>
                <w:b/>
                <w:sz w:val="20"/>
                <w:szCs w:val="20"/>
                <w:u w:color="000000"/>
              </w:rPr>
              <w:t xml:space="preserve">развлечений </w:t>
            </w:r>
            <w:r>
              <w:rPr>
                <w:rFonts w:eastAsia="Arial Unicode MS"/>
                <w:b/>
                <w:sz w:val="20"/>
                <w:szCs w:val="20"/>
                <w:u w:color="000000"/>
              </w:rPr>
              <w:t>(Зеленый штамп)</w:t>
            </w:r>
          </w:p>
          <w:p w:rsidR="00D45D70" w:rsidRDefault="00D45D70" w:rsidP="00D45D70">
            <w:pPr>
              <w:outlineLvl w:val="0"/>
              <w:rPr>
                <w:rFonts w:eastAsia="Arial Unicode MS"/>
                <w:b/>
                <w:sz w:val="20"/>
                <w:szCs w:val="20"/>
                <w:u w:color="000000"/>
              </w:rPr>
            </w:pPr>
          </w:p>
          <w:p w:rsidR="00D45D70" w:rsidRPr="00DF5763" w:rsidRDefault="00D45D70" w:rsidP="00D45D70">
            <w:pPr>
              <w:pStyle w:val="a5"/>
              <w:numPr>
                <w:ilvl w:val="0"/>
                <w:numId w:val="8"/>
              </w:numPr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Автосимулятор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8"/>
              </w:numPr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Синема</w:t>
            </w:r>
            <w:proofErr w:type="spellEnd"/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 Парк</w:t>
            </w:r>
          </w:p>
          <w:p w:rsidR="00D45D70" w:rsidRPr="00DF5763" w:rsidRDefault="00D45D70" w:rsidP="00D45D70">
            <w:pPr>
              <w:pStyle w:val="a5"/>
              <w:numPr>
                <w:ilvl w:val="0"/>
                <w:numId w:val="8"/>
              </w:numPr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>6D кинотеатр</w:t>
            </w:r>
          </w:p>
          <w:p w:rsidR="00D45D70" w:rsidRPr="00DF5763" w:rsidRDefault="00D45D70" w:rsidP="00D45D70">
            <w:pPr>
              <w:pStyle w:val="a5"/>
              <w:numPr>
                <w:ilvl w:val="0"/>
                <w:numId w:val="8"/>
              </w:numPr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Funky</w:t>
            </w:r>
            <w:proofErr w:type="spellEnd"/>
            <w:r w:rsidRPr="00DF5763">
              <w:rPr>
                <w:rFonts w:eastAsia="Arial Unicode MS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F5763">
              <w:rPr>
                <w:rFonts w:eastAsia="Arial Unicode MS"/>
                <w:sz w:val="20"/>
                <w:szCs w:val="20"/>
                <w:u w:color="000000"/>
              </w:rPr>
              <w:t>Town</w:t>
            </w:r>
            <w:proofErr w:type="spellEnd"/>
          </w:p>
          <w:p w:rsidR="00D45D70" w:rsidRPr="00DF5763" w:rsidRDefault="00D45D70" w:rsidP="00D45D70">
            <w:pPr>
              <w:pStyle w:val="a5"/>
              <w:numPr>
                <w:ilvl w:val="0"/>
                <w:numId w:val="8"/>
              </w:numPr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>Банк горящих туров</w:t>
            </w:r>
          </w:p>
          <w:p w:rsidR="00D45D70" w:rsidRDefault="00D45D70" w:rsidP="00D45D70">
            <w:pPr>
              <w:pStyle w:val="a5"/>
              <w:numPr>
                <w:ilvl w:val="0"/>
                <w:numId w:val="8"/>
              </w:numPr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F5763">
              <w:rPr>
                <w:rFonts w:eastAsia="Arial Unicode MS"/>
                <w:sz w:val="20"/>
                <w:szCs w:val="20"/>
                <w:u w:color="000000"/>
              </w:rPr>
              <w:t>Фантазеры</w:t>
            </w:r>
          </w:p>
          <w:p w:rsidR="0025522B" w:rsidRDefault="0025522B" w:rsidP="00D45D70">
            <w:pPr>
              <w:pStyle w:val="a5"/>
              <w:numPr>
                <w:ilvl w:val="0"/>
                <w:numId w:val="8"/>
              </w:numPr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>
              <w:rPr>
                <w:rFonts w:eastAsia="Arial Unicode MS"/>
                <w:sz w:val="20"/>
                <w:szCs w:val="20"/>
                <w:u w:color="000000"/>
              </w:rPr>
              <w:t xml:space="preserve">Икс </w:t>
            </w:r>
            <w:proofErr w:type="spellStart"/>
            <w:r>
              <w:rPr>
                <w:rFonts w:eastAsia="Arial Unicode MS"/>
                <w:sz w:val="20"/>
                <w:szCs w:val="20"/>
                <w:u w:color="000000"/>
              </w:rPr>
              <w:t>Фит</w:t>
            </w:r>
            <w:proofErr w:type="spellEnd"/>
          </w:p>
          <w:p w:rsidR="00D45D70" w:rsidRPr="00D45D70" w:rsidRDefault="00D45D70" w:rsidP="00D45D70">
            <w:pPr>
              <w:pStyle w:val="a5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</w:p>
        </w:tc>
        <w:tc>
          <w:tcPr>
            <w:tcW w:w="4038" w:type="dxa"/>
            <w:vAlign w:val="center"/>
          </w:tcPr>
          <w:p w:rsidR="00D45D70" w:rsidRPr="00DF5763" w:rsidRDefault="00D45D70" w:rsidP="00D45D70">
            <w:pPr>
              <w:outlineLvl w:val="0"/>
              <w:rPr>
                <w:rFonts w:eastAsia="Arial Unicode MS"/>
                <w:b/>
                <w:sz w:val="20"/>
                <w:szCs w:val="20"/>
                <w:u w:color="000000"/>
              </w:rPr>
            </w:pPr>
            <w:proofErr w:type="spellStart"/>
            <w:proofErr w:type="gramStart"/>
            <w:r w:rsidRPr="00226256">
              <w:rPr>
                <w:rFonts w:eastAsia="Arial Unicode MS"/>
                <w:b/>
                <w:sz w:val="20"/>
                <w:szCs w:val="20"/>
                <w:u w:color="000000"/>
              </w:rPr>
              <w:t>C</w:t>
            </w:r>
            <w:proofErr w:type="gramEnd"/>
            <w:r w:rsidRPr="00226256">
              <w:rPr>
                <w:rFonts w:eastAsia="Arial Unicode MS"/>
                <w:b/>
                <w:sz w:val="20"/>
                <w:szCs w:val="20"/>
                <w:u w:color="000000"/>
              </w:rPr>
              <w:t>упермаркет</w:t>
            </w:r>
            <w:proofErr w:type="spellEnd"/>
            <w:r w:rsidRPr="00226256">
              <w:rPr>
                <w:rFonts w:eastAsia="Arial Unicode MS"/>
                <w:b/>
                <w:sz w:val="20"/>
                <w:szCs w:val="20"/>
                <w:u w:color="000000"/>
              </w:rPr>
              <w:t xml:space="preserve"> МЕГАС </w:t>
            </w:r>
            <w:r>
              <w:rPr>
                <w:rFonts w:eastAsia="Arial Unicode MS"/>
                <w:b/>
                <w:sz w:val="20"/>
                <w:szCs w:val="20"/>
                <w:u w:color="000000"/>
              </w:rPr>
              <w:t>(Красный штамп)</w:t>
            </w:r>
          </w:p>
          <w:p w:rsidR="00D45D70" w:rsidRDefault="00D45D70" w:rsidP="00D45D70">
            <w:pPr>
              <w:spacing w:before="225" w:after="225"/>
              <w:rPr>
                <w:b/>
              </w:rPr>
            </w:pPr>
          </w:p>
        </w:tc>
      </w:tr>
    </w:tbl>
    <w:p w:rsidR="00D45D70" w:rsidRDefault="003E5DE3" w:rsidP="00C77B7E">
      <w:pPr>
        <w:spacing w:before="225" w:after="225"/>
        <w:jc w:val="both"/>
        <w:rPr>
          <w:b/>
        </w:rPr>
      </w:pPr>
      <w:r>
        <w:rPr>
          <w:b/>
        </w:rPr>
        <w:t>Если в период Акции в МФК «Сан Сити», расположенного по адресу г</w:t>
      </w:r>
      <w:proofErr w:type="gramStart"/>
      <w:r>
        <w:rPr>
          <w:b/>
        </w:rPr>
        <w:t>.Н</w:t>
      </w:r>
      <w:proofErr w:type="gramEnd"/>
      <w:r>
        <w:rPr>
          <w:b/>
        </w:rPr>
        <w:t>овосибирск, пл.им.Карла Маркса, 7 открываются новые магазины, не заявленные в данной таблице, они автоматически становятся магазинами-участниками Лотереи.</w:t>
      </w:r>
    </w:p>
    <w:p w:rsidR="00D45D70" w:rsidRPr="00255868" w:rsidRDefault="00D45D70" w:rsidP="00D45D70">
      <w:pPr>
        <w:ind w:left="360"/>
        <w:jc w:val="both"/>
        <w:outlineLvl w:val="0"/>
        <w:rPr>
          <w:rFonts w:eastAsia="Arial Unicode MS"/>
          <w:b/>
          <w:sz w:val="20"/>
          <w:szCs w:val="20"/>
          <w:u w:color="000000"/>
        </w:rPr>
      </w:pPr>
    </w:p>
    <w:p w:rsidR="00D45D70" w:rsidRPr="00255868" w:rsidRDefault="00D45D70" w:rsidP="00D45D70">
      <w:pPr>
        <w:ind w:left="360"/>
        <w:jc w:val="both"/>
        <w:outlineLvl w:val="0"/>
        <w:rPr>
          <w:rFonts w:eastAsia="Arial Unicode MS"/>
          <w:b/>
          <w:sz w:val="20"/>
          <w:szCs w:val="20"/>
          <w:u w:color="000000"/>
        </w:rPr>
      </w:pPr>
    </w:p>
    <w:p w:rsidR="00D45D70" w:rsidRPr="00226256" w:rsidRDefault="00D45D70" w:rsidP="00D45D70">
      <w:pPr>
        <w:jc w:val="both"/>
        <w:outlineLvl w:val="0"/>
        <w:rPr>
          <w:rFonts w:eastAsia="Arial Unicode MS"/>
          <w:b/>
          <w:sz w:val="20"/>
          <w:szCs w:val="20"/>
          <w:u w:color="000000"/>
        </w:rPr>
      </w:pPr>
    </w:p>
    <w:p w:rsidR="00D45D70" w:rsidRPr="00226256" w:rsidRDefault="00D45D70" w:rsidP="00D45D70">
      <w:pPr>
        <w:pStyle w:val="a5"/>
        <w:jc w:val="both"/>
        <w:outlineLvl w:val="0"/>
        <w:rPr>
          <w:rFonts w:eastAsia="Arial Unicode MS"/>
          <w:b/>
          <w:sz w:val="20"/>
          <w:szCs w:val="20"/>
          <w:u w:color="000000"/>
        </w:rPr>
      </w:pPr>
    </w:p>
    <w:p w:rsidR="00D45D70" w:rsidRPr="00DF5763" w:rsidRDefault="00D45D70" w:rsidP="00D45D70">
      <w:pPr>
        <w:jc w:val="both"/>
        <w:outlineLvl w:val="0"/>
        <w:rPr>
          <w:rFonts w:eastAsia="Arial Unicode MS"/>
          <w:b/>
          <w:sz w:val="20"/>
          <w:szCs w:val="20"/>
          <w:u w:color="000000"/>
        </w:rPr>
      </w:pPr>
    </w:p>
    <w:p w:rsidR="00C77B7E" w:rsidRPr="00E50A37" w:rsidRDefault="00C77B7E" w:rsidP="00C77B7E">
      <w:pPr>
        <w:tabs>
          <w:tab w:val="left" w:pos="7380"/>
        </w:tabs>
        <w:jc w:val="both"/>
        <w:rPr>
          <w:b/>
        </w:rPr>
      </w:pPr>
    </w:p>
    <w:p w:rsidR="00C77B7E" w:rsidRPr="00E50A37" w:rsidRDefault="00C77B7E" w:rsidP="00C77B7E">
      <w:pPr>
        <w:tabs>
          <w:tab w:val="left" w:pos="7380"/>
        </w:tabs>
        <w:jc w:val="both"/>
        <w:rPr>
          <w:b/>
        </w:rPr>
      </w:pPr>
    </w:p>
    <w:p w:rsidR="00C77B7E" w:rsidRPr="00E50A37" w:rsidRDefault="00C77B7E" w:rsidP="00C77B7E">
      <w:pPr>
        <w:tabs>
          <w:tab w:val="left" w:pos="7380"/>
        </w:tabs>
        <w:jc w:val="both"/>
        <w:rPr>
          <w:b/>
        </w:rPr>
      </w:pPr>
    </w:p>
    <w:p w:rsidR="00C77B7E" w:rsidRPr="00E50A37" w:rsidRDefault="00C77B7E" w:rsidP="00C77B7E">
      <w:pPr>
        <w:tabs>
          <w:tab w:val="left" w:pos="7380"/>
        </w:tabs>
        <w:jc w:val="both"/>
        <w:rPr>
          <w:b/>
        </w:rPr>
      </w:pPr>
    </w:p>
    <w:p w:rsidR="00C77B7E" w:rsidRPr="00C77B7E" w:rsidRDefault="00C77B7E" w:rsidP="00F13EC1">
      <w:pPr>
        <w:jc w:val="center"/>
        <w:rPr>
          <w:b/>
        </w:rPr>
      </w:pPr>
      <w:r>
        <w:rPr>
          <w:b/>
        </w:rPr>
        <w:br w:type="page"/>
      </w:r>
    </w:p>
    <w:p w:rsidR="00C77B7E" w:rsidRDefault="00C77B7E" w:rsidP="00C77B7E">
      <w:pPr>
        <w:jc w:val="right"/>
        <w:rPr>
          <w:b/>
        </w:rPr>
      </w:pPr>
    </w:p>
    <w:p w:rsidR="00C77B7E" w:rsidRPr="004A1D71" w:rsidRDefault="00C77B7E" w:rsidP="00C77B7E">
      <w:pPr>
        <w:jc w:val="right"/>
        <w:rPr>
          <w:b/>
        </w:rPr>
      </w:pPr>
    </w:p>
    <w:p w:rsidR="00C77B7E" w:rsidRDefault="00C77B7E" w:rsidP="00C77B7E">
      <w:pPr>
        <w:jc w:val="center"/>
        <w:rPr>
          <w:b/>
        </w:rPr>
      </w:pPr>
      <w:r w:rsidRPr="00F3471E">
        <w:rPr>
          <w:b/>
        </w:rPr>
        <w:t>Описание признаков или свойств товара (услуги),</w:t>
      </w:r>
    </w:p>
    <w:p w:rsidR="00C77B7E" w:rsidRDefault="00C77B7E" w:rsidP="00C77B7E">
      <w:pPr>
        <w:jc w:val="center"/>
        <w:rPr>
          <w:b/>
        </w:rPr>
      </w:pPr>
      <w:proofErr w:type="gramStart"/>
      <w:r w:rsidRPr="00F3471E">
        <w:rPr>
          <w:b/>
        </w:rPr>
        <w:t>позволяющих</w:t>
      </w:r>
      <w:proofErr w:type="gramEnd"/>
      <w:r w:rsidRPr="00F3471E">
        <w:rPr>
          <w:b/>
        </w:rPr>
        <w:t xml:space="preserve"> установить взаимосвязь такого товара (услуги)</w:t>
      </w:r>
    </w:p>
    <w:p w:rsidR="00C77B7E" w:rsidRDefault="00C77B7E" w:rsidP="00C77B7E">
      <w:pPr>
        <w:jc w:val="center"/>
        <w:rPr>
          <w:b/>
        </w:rPr>
      </w:pPr>
      <w:r w:rsidRPr="00F3471E">
        <w:rPr>
          <w:b/>
        </w:rPr>
        <w:t>и проводимой стимулирующей лотереи.</w:t>
      </w:r>
    </w:p>
    <w:p w:rsidR="00C77B7E" w:rsidRDefault="00C77B7E" w:rsidP="00C77B7E">
      <w:pPr>
        <w:jc w:val="both"/>
        <w:rPr>
          <w:b/>
        </w:rPr>
      </w:pPr>
    </w:p>
    <w:p w:rsidR="00C77B7E" w:rsidRDefault="00C77B7E" w:rsidP="00C77B7E">
      <w:pPr>
        <w:autoSpaceDE w:val="0"/>
        <w:autoSpaceDN w:val="0"/>
        <w:adjustRightInd w:val="0"/>
        <w:spacing w:before="100" w:after="100" w:line="360" w:lineRule="auto"/>
        <w:ind w:firstLine="708"/>
        <w:jc w:val="both"/>
      </w:pPr>
      <w:r w:rsidRPr="00215186">
        <w:t>Условия, при выполнении которых покупатель товара или услуги может стать Участником Лоте</w:t>
      </w:r>
      <w:r>
        <w:t xml:space="preserve">реи: </w:t>
      </w:r>
    </w:p>
    <w:p w:rsidR="00FE235C" w:rsidRDefault="00C77B7E" w:rsidP="00FE235C">
      <w:pPr>
        <w:pStyle w:val="a8"/>
      </w:pPr>
      <w:r>
        <w:t xml:space="preserve">Совершить с </w:t>
      </w:r>
      <w:r w:rsidR="00FE1115">
        <w:t xml:space="preserve">10 час 00 мин </w:t>
      </w:r>
      <w:r w:rsidR="00FE235C">
        <w:t>26</w:t>
      </w:r>
      <w:r>
        <w:t>.</w:t>
      </w:r>
      <w:r w:rsidR="0025187C">
        <w:t>0</w:t>
      </w:r>
      <w:r w:rsidR="00FE235C">
        <w:t>5</w:t>
      </w:r>
      <w:r>
        <w:t>.201</w:t>
      </w:r>
      <w:r w:rsidR="0025187C">
        <w:t>3</w:t>
      </w:r>
      <w:r>
        <w:t xml:space="preserve">г. по </w:t>
      </w:r>
      <w:r w:rsidR="00FE1115">
        <w:t xml:space="preserve">19 час 55 мин </w:t>
      </w:r>
      <w:r w:rsidR="00FE235C">
        <w:t>31</w:t>
      </w:r>
      <w:r>
        <w:t>.</w:t>
      </w:r>
      <w:r w:rsidR="0025187C">
        <w:t>0</w:t>
      </w:r>
      <w:r w:rsidR="00FE235C">
        <w:t>8</w:t>
      </w:r>
      <w:r>
        <w:t>.201</w:t>
      </w:r>
      <w:r w:rsidR="0025187C">
        <w:t>3</w:t>
      </w:r>
      <w:r>
        <w:t>г. поку</w:t>
      </w:r>
      <w:r w:rsidRPr="00B93A06">
        <w:t>пк</w:t>
      </w:r>
      <w:r>
        <w:t>у</w:t>
      </w:r>
      <w:r w:rsidRPr="00B93A06">
        <w:t xml:space="preserve"> в магазине (или иные действия, исходя из специфики деятельности </w:t>
      </w:r>
      <w:r>
        <w:t>заведения</w:t>
      </w:r>
      <w:r w:rsidR="00C43571">
        <w:t>)</w:t>
      </w:r>
      <w:r>
        <w:t>, расположенного на территории МФК «САН СИТИ»</w:t>
      </w:r>
      <w:r w:rsidRPr="00B93A06">
        <w:t xml:space="preserve"> на сумму </w:t>
      </w:r>
      <w:r>
        <w:t>не менее</w:t>
      </w:r>
      <w:r w:rsidR="00FE235C">
        <w:t xml:space="preserve"> </w:t>
      </w:r>
      <w:r w:rsidR="0025522B">
        <w:t>5</w:t>
      </w:r>
      <w:r w:rsidR="00FE235C">
        <w:t>00</w:t>
      </w:r>
      <w:r w:rsidRPr="00B93A06">
        <w:t xml:space="preserve"> рублей</w:t>
      </w:r>
      <w:r w:rsidR="007E7941">
        <w:t xml:space="preserve"> (одним чеком)</w:t>
      </w:r>
      <w:r w:rsidR="00FE235C">
        <w:t xml:space="preserve">, получить у представителя Организатора  Буклет. Покупателю необходимо в буклете собрать  4 (четыре) штампа разного цвета для получения купона для участия в розыгрыше призов. Штамп ставится за покупку на сумму не менее </w:t>
      </w:r>
      <w:r w:rsidR="0025522B">
        <w:t>5</w:t>
      </w:r>
      <w:r w:rsidR="00FE235C">
        <w:t xml:space="preserve">00 рублей  одним чеком (один штамп = 1 чек). </w:t>
      </w:r>
    </w:p>
    <w:p w:rsidR="00D42B9A" w:rsidRDefault="00D42B9A" w:rsidP="00FE235C">
      <w:pPr>
        <w:pStyle w:val="a8"/>
      </w:pPr>
    </w:p>
    <w:p w:rsidR="003407B9" w:rsidRPr="007F7AD7" w:rsidRDefault="00B65425" w:rsidP="003407B9">
      <w:pPr>
        <w:jc w:val="both"/>
        <w:outlineLvl w:val="0"/>
      </w:pPr>
      <w:r>
        <w:t xml:space="preserve">30 июня; 13, 14, 20, 21, 27 и 28 июля; 3, 4, 10, 11, 17, 18, 24, 25, 31 августа  </w:t>
      </w:r>
      <w:r w:rsidR="003407B9">
        <w:t xml:space="preserve">2013 года с 10 час 00 мин до 22 час 00 мин Купон выдается </w:t>
      </w:r>
      <w:r w:rsidR="003407B9" w:rsidRPr="000A0C50">
        <w:rPr>
          <w:b/>
        </w:rPr>
        <w:t>за каждую покупку</w:t>
      </w:r>
      <w:r w:rsidR="003407B9">
        <w:rPr>
          <w:b/>
        </w:rPr>
        <w:t>,</w:t>
      </w:r>
      <w:r w:rsidR="003407B9">
        <w:t xml:space="preserve"> совершенную в этот день на сумму не менее 500 рублей. В Буклете ставится Штамп соответствующего цвета. </w:t>
      </w:r>
    </w:p>
    <w:p w:rsidR="00FE235C" w:rsidRDefault="00FE235C" w:rsidP="00FE235C">
      <w:pPr>
        <w:jc w:val="both"/>
      </w:pPr>
    </w:p>
    <w:p w:rsidR="00FE235C" w:rsidRDefault="00FE235C" w:rsidP="00FE235C">
      <w:pPr>
        <w:jc w:val="both"/>
      </w:pPr>
      <w:r>
        <w:t>Синий штамп – покупка совершена в магазинах одежды, обуви,  аксессуаров, связи, косметики и услуг</w:t>
      </w:r>
    </w:p>
    <w:p w:rsidR="00FE235C" w:rsidRDefault="00FE235C" w:rsidP="00FE235C">
      <w:pPr>
        <w:jc w:val="both"/>
      </w:pPr>
      <w:r>
        <w:t xml:space="preserve">Красный штамп – покупка совершена в супермаркете МЕГАС </w:t>
      </w:r>
    </w:p>
    <w:p w:rsidR="00FE235C" w:rsidRDefault="00FE235C" w:rsidP="00FE235C">
      <w:pPr>
        <w:jc w:val="both"/>
      </w:pPr>
      <w:r>
        <w:t>Зеленый штамп – покупка совершена в зоне отдыха и развлечений</w:t>
      </w:r>
    </w:p>
    <w:p w:rsidR="00FE235C" w:rsidRDefault="00FE235C" w:rsidP="00FE235C">
      <w:pPr>
        <w:jc w:val="both"/>
      </w:pPr>
      <w:r>
        <w:t>Желтый штамп – покупка совершена в зоне ресторанов и кафе.</w:t>
      </w:r>
    </w:p>
    <w:p w:rsidR="00FE235C" w:rsidRDefault="00FE235C" w:rsidP="00FE235C">
      <w:pPr>
        <w:jc w:val="both"/>
      </w:pPr>
    </w:p>
    <w:p w:rsidR="00C77B7E" w:rsidRDefault="00FE235C" w:rsidP="00FE235C">
      <w:pPr>
        <w:jc w:val="both"/>
      </w:pPr>
      <w:r>
        <w:t xml:space="preserve">Выдача буклетов и купонов производится с 10 час 00 мин </w:t>
      </w:r>
      <w:r w:rsidR="00D42B9A">
        <w:t xml:space="preserve">26.05.2013 </w:t>
      </w:r>
      <w:r>
        <w:t>до 19 час 55 мин</w:t>
      </w:r>
      <w:r w:rsidR="00D42B9A">
        <w:t xml:space="preserve"> 31.08.2013</w:t>
      </w:r>
      <w:r>
        <w:t xml:space="preserve"> представителем Организатора за специально оборудованной стойкой на 1 этаже МФК «Сан Сити». За каждые 4 (четыре) штампа разного цвета в Буклете выдается 1 (один) Купон.</w:t>
      </w:r>
    </w:p>
    <w:p w:rsidR="00C77B7E" w:rsidRDefault="00C77B7E" w:rsidP="00C77B7E">
      <w:pPr>
        <w:jc w:val="both"/>
      </w:pPr>
    </w:p>
    <w:p w:rsidR="00C77B7E" w:rsidRDefault="00C77B7E" w:rsidP="00C77B7E">
      <w:pPr>
        <w:jc w:val="both"/>
      </w:pPr>
    </w:p>
    <w:p w:rsidR="00C77B7E" w:rsidRDefault="00C77B7E" w:rsidP="00C77B7E">
      <w:pPr>
        <w:jc w:val="both"/>
      </w:pPr>
    </w:p>
    <w:p w:rsidR="00C77B7E" w:rsidRPr="00E50A37" w:rsidRDefault="00C77B7E" w:rsidP="00C77B7E">
      <w:pPr>
        <w:jc w:val="both"/>
      </w:pPr>
    </w:p>
    <w:p w:rsidR="00C77B7E" w:rsidRPr="00E50A37" w:rsidRDefault="00C77B7E" w:rsidP="00C77B7E">
      <w:pPr>
        <w:jc w:val="both"/>
      </w:pPr>
    </w:p>
    <w:p w:rsidR="00C77B7E" w:rsidRPr="00E50A37" w:rsidRDefault="00C77B7E" w:rsidP="00C77B7E">
      <w:pPr>
        <w:jc w:val="both"/>
      </w:pPr>
    </w:p>
    <w:p w:rsidR="00C77B7E" w:rsidRPr="00E50A37" w:rsidRDefault="00C77B7E" w:rsidP="00C77B7E">
      <w:pPr>
        <w:jc w:val="both"/>
      </w:pPr>
    </w:p>
    <w:p w:rsidR="00C77B7E" w:rsidRPr="00E50A37" w:rsidRDefault="00C77B7E" w:rsidP="00C77B7E">
      <w:pPr>
        <w:jc w:val="both"/>
      </w:pPr>
    </w:p>
    <w:p w:rsidR="00C77B7E" w:rsidRPr="00E50A37" w:rsidRDefault="00C77B7E" w:rsidP="00C77B7E">
      <w:pPr>
        <w:jc w:val="both"/>
      </w:pPr>
    </w:p>
    <w:p w:rsidR="00C77B7E" w:rsidRPr="00E50A37" w:rsidRDefault="00C77B7E" w:rsidP="00C77B7E">
      <w:pPr>
        <w:jc w:val="both"/>
      </w:pPr>
    </w:p>
    <w:p w:rsidR="00C77B7E" w:rsidRPr="00E50A37" w:rsidRDefault="00C77B7E" w:rsidP="00C77B7E">
      <w:pPr>
        <w:jc w:val="both"/>
      </w:pPr>
    </w:p>
    <w:p w:rsidR="00C77B7E" w:rsidRPr="00E50A37" w:rsidRDefault="00C77B7E" w:rsidP="00C77B7E">
      <w:pPr>
        <w:jc w:val="both"/>
      </w:pPr>
    </w:p>
    <w:p w:rsidR="00C77B7E" w:rsidRPr="00E50A37" w:rsidRDefault="00C77B7E" w:rsidP="00C77B7E">
      <w:pPr>
        <w:jc w:val="both"/>
      </w:pPr>
    </w:p>
    <w:p w:rsidR="00C77B7E" w:rsidRPr="00E50A37" w:rsidRDefault="00C77B7E" w:rsidP="00C77B7E">
      <w:pPr>
        <w:jc w:val="both"/>
      </w:pPr>
    </w:p>
    <w:p w:rsidR="00C77B7E" w:rsidRPr="00E50A37" w:rsidRDefault="00C77B7E" w:rsidP="00C77B7E">
      <w:pPr>
        <w:jc w:val="both"/>
      </w:pPr>
    </w:p>
    <w:p w:rsidR="00C77B7E" w:rsidRPr="00E50A37" w:rsidRDefault="00C77B7E" w:rsidP="00C77B7E">
      <w:pPr>
        <w:jc w:val="both"/>
      </w:pPr>
    </w:p>
    <w:p w:rsidR="00C77B7E" w:rsidRPr="00E50A37" w:rsidRDefault="00C77B7E" w:rsidP="00C77B7E">
      <w:pPr>
        <w:jc w:val="both"/>
      </w:pPr>
    </w:p>
    <w:p w:rsidR="00C77B7E" w:rsidRPr="00E50A37" w:rsidRDefault="00C77B7E" w:rsidP="00C77B7E">
      <w:pPr>
        <w:jc w:val="both"/>
      </w:pPr>
    </w:p>
    <w:p w:rsidR="00C77B7E" w:rsidRPr="00E50A37" w:rsidRDefault="00C77B7E" w:rsidP="00C77B7E">
      <w:pPr>
        <w:jc w:val="both"/>
      </w:pPr>
    </w:p>
    <w:p w:rsidR="00C77B7E" w:rsidRPr="00E50A37" w:rsidRDefault="00C77B7E" w:rsidP="00C77B7E">
      <w:pPr>
        <w:jc w:val="both"/>
      </w:pPr>
    </w:p>
    <w:p w:rsidR="00C77B7E" w:rsidRPr="00E50A37" w:rsidRDefault="00C77B7E" w:rsidP="00C77B7E">
      <w:pPr>
        <w:jc w:val="both"/>
      </w:pPr>
    </w:p>
    <w:p w:rsidR="00C77B7E" w:rsidRPr="0025522B" w:rsidRDefault="00C77B7E" w:rsidP="00C77B7E">
      <w:pPr>
        <w:jc w:val="both"/>
      </w:pPr>
    </w:p>
    <w:p w:rsidR="00C77B7E" w:rsidRPr="0025522B" w:rsidRDefault="00C77B7E" w:rsidP="00C77B7E">
      <w:pPr>
        <w:jc w:val="both"/>
      </w:pPr>
    </w:p>
    <w:p w:rsidR="00C77B7E" w:rsidRPr="0025522B" w:rsidRDefault="00C77B7E" w:rsidP="00C77B7E">
      <w:pPr>
        <w:jc w:val="both"/>
      </w:pPr>
    </w:p>
    <w:p w:rsidR="00F13EC1" w:rsidRDefault="00F13EC1" w:rsidP="00C77B7E">
      <w:pPr>
        <w:jc w:val="center"/>
        <w:rPr>
          <w:b/>
        </w:rPr>
      </w:pPr>
    </w:p>
    <w:p w:rsidR="00F13EC1" w:rsidRDefault="00F13EC1" w:rsidP="00C77B7E">
      <w:pPr>
        <w:jc w:val="center"/>
        <w:rPr>
          <w:b/>
        </w:rPr>
      </w:pPr>
    </w:p>
    <w:p w:rsidR="00F13EC1" w:rsidRDefault="00F13EC1" w:rsidP="00C77B7E">
      <w:pPr>
        <w:jc w:val="center"/>
        <w:rPr>
          <w:b/>
        </w:rPr>
      </w:pPr>
    </w:p>
    <w:p w:rsidR="00F13EC1" w:rsidRDefault="00F13EC1" w:rsidP="00C77B7E">
      <w:pPr>
        <w:jc w:val="center"/>
        <w:rPr>
          <w:b/>
        </w:rPr>
      </w:pPr>
    </w:p>
    <w:p w:rsidR="00F13EC1" w:rsidRDefault="00F13EC1" w:rsidP="00C77B7E">
      <w:pPr>
        <w:jc w:val="center"/>
        <w:rPr>
          <w:b/>
        </w:rPr>
      </w:pPr>
    </w:p>
    <w:p w:rsidR="00F13EC1" w:rsidRDefault="00F13EC1" w:rsidP="00C77B7E">
      <w:pPr>
        <w:jc w:val="center"/>
        <w:rPr>
          <w:b/>
        </w:rPr>
      </w:pPr>
    </w:p>
    <w:p w:rsidR="00C77B7E" w:rsidRDefault="00C77B7E" w:rsidP="00C77B7E">
      <w:pPr>
        <w:jc w:val="center"/>
        <w:rPr>
          <w:b/>
        </w:rPr>
      </w:pPr>
      <w:r w:rsidRPr="00F3471E">
        <w:rPr>
          <w:b/>
        </w:rPr>
        <w:t xml:space="preserve">Описание </w:t>
      </w:r>
      <w:r>
        <w:rPr>
          <w:b/>
        </w:rPr>
        <w:t xml:space="preserve">способа заключения договора </w:t>
      </w:r>
      <w:proofErr w:type="gramStart"/>
      <w:r>
        <w:rPr>
          <w:b/>
        </w:rPr>
        <w:t>между</w:t>
      </w:r>
      <w:proofErr w:type="gramEnd"/>
      <w:r>
        <w:rPr>
          <w:b/>
        </w:rPr>
        <w:t xml:space="preserve"> </w:t>
      </w:r>
    </w:p>
    <w:p w:rsidR="00C77B7E" w:rsidRDefault="00C77B7E" w:rsidP="00C77B7E">
      <w:pPr>
        <w:jc w:val="center"/>
        <w:rPr>
          <w:b/>
        </w:rPr>
      </w:pPr>
      <w:r>
        <w:rPr>
          <w:b/>
        </w:rPr>
        <w:t>организатором стимулирующей лотер</w:t>
      </w:r>
      <w:proofErr w:type="gramStart"/>
      <w:r>
        <w:rPr>
          <w:b/>
        </w:rPr>
        <w:t>еи и ее</w:t>
      </w:r>
      <w:proofErr w:type="gramEnd"/>
      <w:r>
        <w:rPr>
          <w:b/>
        </w:rPr>
        <w:t xml:space="preserve"> участником</w:t>
      </w:r>
      <w:r w:rsidRPr="00F3471E">
        <w:rPr>
          <w:b/>
        </w:rPr>
        <w:t>.</w:t>
      </w:r>
    </w:p>
    <w:p w:rsidR="00C77B7E" w:rsidRDefault="00C77B7E" w:rsidP="00C77B7E">
      <w:pPr>
        <w:jc w:val="center"/>
        <w:rPr>
          <w:b/>
        </w:rPr>
      </w:pPr>
    </w:p>
    <w:p w:rsidR="00C77B7E" w:rsidRDefault="00C77B7E" w:rsidP="00C77B7E">
      <w:pPr>
        <w:jc w:val="both"/>
      </w:pPr>
      <w:r w:rsidRPr="00954706">
        <w:t>1. Согласно п.2 ст.432 ГК РФ договор заключается посредством направления оферты (предложения заключить договор) одной из сторон и ее акцепта (принятия предложения) другой стороной. При этом договор признается заключенным в момент получения лицом, направившим оферту, ее акцепта (п.1 ст.433 ГК РФ).</w:t>
      </w:r>
    </w:p>
    <w:p w:rsidR="00C77B7E" w:rsidRDefault="00C77B7E" w:rsidP="00C77B7E">
      <w:pPr>
        <w:jc w:val="both"/>
      </w:pPr>
    </w:p>
    <w:p w:rsidR="00C77B7E" w:rsidRDefault="00C77B7E" w:rsidP="00C77B7E">
      <w:pPr>
        <w:jc w:val="both"/>
      </w:pPr>
      <w:r w:rsidRPr="00954706">
        <w:t>2. Публичная оферта осуществляется путём размещения рекламных сообщений о стимулирующей лотереи «</w:t>
      </w:r>
      <w:r w:rsidR="0025187C">
        <w:t>Сезон подарков</w:t>
      </w:r>
      <w:r w:rsidR="00FE1115">
        <w:t>»</w:t>
      </w:r>
      <w:r w:rsidRPr="00954706">
        <w:t xml:space="preserve"> в средствах массовой информации</w:t>
      </w:r>
      <w:r>
        <w:t>.</w:t>
      </w:r>
    </w:p>
    <w:p w:rsidR="00C77B7E" w:rsidRDefault="00C77B7E" w:rsidP="00C77B7E">
      <w:pPr>
        <w:autoSpaceDE w:val="0"/>
        <w:autoSpaceDN w:val="0"/>
        <w:adjustRightInd w:val="0"/>
        <w:spacing w:before="100" w:after="100"/>
        <w:jc w:val="both"/>
      </w:pPr>
      <w:r w:rsidRPr="00954706">
        <w:t>3. Акцептом счита</w:t>
      </w:r>
      <w:r>
        <w:t xml:space="preserve">ется </w:t>
      </w:r>
      <w:r w:rsidRPr="00954706">
        <w:t xml:space="preserve">передача </w:t>
      </w:r>
      <w:r>
        <w:t>отрывной части купона участником Лотереи Организатору Лотереи (необходимо поместить отрывную часть купона в барабан</w:t>
      </w:r>
      <w:r w:rsidR="007E7941">
        <w:t xml:space="preserve"> в день проведения розыгрыша</w:t>
      </w:r>
      <w:r w:rsidR="007C23A2">
        <w:t xml:space="preserve"> </w:t>
      </w:r>
      <w:r w:rsidR="004604D0">
        <w:rPr>
          <w:b/>
        </w:rPr>
        <w:t>31 августа 2013 г.</w:t>
      </w:r>
      <w:r w:rsidR="0025187C">
        <w:rPr>
          <w:b/>
        </w:rPr>
        <w:t xml:space="preserve"> </w:t>
      </w:r>
      <w:r w:rsidR="0025187C">
        <w:t>(12:00; 14:00; 16:00; 18:00; 20:00)</w:t>
      </w:r>
      <w:r>
        <w:t>, расположенный на сцене 4 этаже МФК «САН СИТИ»</w:t>
      </w:r>
      <w:r w:rsidR="004604D0">
        <w:t xml:space="preserve"> (</w:t>
      </w:r>
      <w:r w:rsidR="007E7941">
        <w:t xml:space="preserve">г. Новосибирск, </w:t>
      </w:r>
      <w:r>
        <w:t>пл. имени К.Маркса, 7</w:t>
      </w:r>
      <w:r w:rsidR="007E7941">
        <w:t>)</w:t>
      </w:r>
      <w:r>
        <w:t xml:space="preserve">. </w:t>
      </w:r>
    </w:p>
    <w:p w:rsidR="00C77B7E" w:rsidRPr="00954706" w:rsidRDefault="00C77B7E" w:rsidP="00C77B7E">
      <w:pPr>
        <w:jc w:val="both"/>
      </w:pPr>
      <w:r w:rsidRPr="00954706">
        <w:t xml:space="preserve">4. </w:t>
      </w:r>
      <w:r w:rsidR="007E7941">
        <w:t>П</w:t>
      </w:r>
      <w:r w:rsidRPr="00954706">
        <w:t>окупатель</w:t>
      </w:r>
      <w:r w:rsidR="007E7941">
        <w:t xml:space="preserve">, совершивший покупку на сумму </w:t>
      </w:r>
      <w:r w:rsidR="00FE1115">
        <w:t xml:space="preserve">не менее </w:t>
      </w:r>
      <w:r w:rsidR="0025522B">
        <w:t>5</w:t>
      </w:r>
      <w:r w:rsidR="007E7941">
        <w:t>00 рублей (одним чеком)</w:t>
      </w:r>
      <w:r w:rsidR="004604D0">
        <w:t>, собравший в Буклете 4 (четыре) штампа разного цвета, обменявший буклет на Купон</w:t>
      </w:r>
      <w:r w:rsidRPr="00954706">
        <w:t xml:space="preserve"> становится участником стимулирующей лотереи «</w:t>
      </w:r>
      <w:r w:rsidR="004604D0">
        <w:t>Собери все краски жизни</w:t>
      </w:r>
      <w:r w:rsidR="007C23A2">
        <w:t>»</w:t>
      </w:r>
      <w:r w:rsidR="007E7941">
        <w:t xml:space="preserve"> </w:t>
      </w:r>
      <w:r w:rsidR="004604D0">
        <w:t>и п</w:t>
      </w:r>
      <w:r w:rsidRPr="00954706">
        <w:t xml:space="preserve">олучает право участвовать в розыгрыше призов </w:t>
      </w:r>
      <w:r w:rsidR="004604D0">
        <w:rPr>
          <w:b/>
        </w:rPr>
        <w:t>31 августа</w:t>
      </w:r>
      <w:r w:rsidR="0025187C">
        <w:rPr>
          <w:b/>
        </w:rPr>
        <w:t xml:space="preserve"> 2013г </w:t>
      </w:r>
      <w:r w:rsidR="0025187C">
        <w:t xml:space="preserve">(12:00; 14:00; 16:00; 18:00; </w:t>
      </w:r>
      <w:proofErr w:type="gramStart"/>
      <w:r w:rsidR="0025187C">
        <w:t>20:00)</w:t>
      </w:r>
      <w:r w:rsidR="007C23A2">
        <w:rPr>
          <w:b/>
        </w:rPr>
        <w:t xml:space="preserve"> </w:t>
      </w:r>
      <w:r w:rsidR="007E7941">
        <w:t xml:space="preserve"> </w:t>
      </w:r>
      <w:r w:rsidRPr="00954706">
        <w:t>и считается ознакомленным с условиями лотереи «</w:t>
      </w:r>
      <w:r w:rsidR="004604D0">
        <w:t>Собери все краски жизни</w:t>
      </w:r>
      <w:r w:rsidR="00FE1115">
        <w:t>»</w:t>
      </w:r>
      <w:proofErr w:type="gramEnd"/>
    </w:p>
    <w:p w:rsidR="00C77B7E" w:rsidRDefault="00C77B7E" w:rsidP="00C77B7E">
      <w:pPr>
        <w:jc w:val="both"/>
      </w:pPr>
    </w:p>
    <w:p w:rsidR="00C77B7E" w:rsidRPr="00F3471E" w:rsidRDefault="00C77B7E" w:rsidP="00C77B7E">
      <w:pPr>
        <w:jc w:val="both"/>
        <w:rPr>
          <w:b/>
        </w:rPr>
      </w:pPr>
    </w:p>
    <w:p w:rsidR="00C77B7E" w:rsidRDefault="00C77B7E" w:rsidP="00C77B7E">
      <w:pPr>
        <w:ind w:left="-540"/>
        <w:jc w:val="both"/>
      </w:pPr>
    </w:p>
    <w:p w:rsidR="00C77B7E" w:rsidRPr="00C77B7E" w:rsidRDefault="00C77B7E" w:rsidP="00C77B7E">
      <w:pPr>
        <w:jc w:val="both"/>
      </w:pPr>
    </w:p>
    <w:p w:rsidR="00A87027" w:rsidRDefault="00A87027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3F6A65">
      <w:pPr>
        <w:jc w:val="both"/>
        <w:rPr>
          <w:b/>
        </w:rPr>
      </w:pPr>
    </w:p>
    <w:p w:rsidR="00F13EC1" w:rsidRDefault="00F13EC1" w:rsidP="003F6A65">
      <w:pPr>
        <w:jc w:val="both"/>
        <w:rPr>
          <w:b/>
        </w:rPr>
      </w:pPr>
    </w:p>
    <w:p w:rsidR="00F13EC1" w:rsidRDefault="00F13EC1" w:rsidP="003F6A65">
      <w:pPr>
        <w:jc w:val="both"/>
        <w:rPr>
          <w:b/>
        </w:rPr>
      </w:pPr>
    </w:p>
    <w:p w:rsidR="00F13EC1" w:rsidRDefault="00F13EC1" w:rsidP="003F6A65">
      <w:pPr>
        <w:jc w:val="both"/>
        <w:rPr>
          <w:b/>
        </w:rPr>
      </w:pPr>
    </w:p>
    <w:p w:rsidR="00F13EC1" w:rsidRDefault="00F13EC1" w:rsidP="003F6A65">
      <w:pPr>
        <w:jc w:val="both"/>
        <w:rPr>
          <w:b/>
        </w:rPr>
      </w:pPr>
    </w:p>
    <w:p w:rsidR="00F13EC1" w:rsidRDefault="00F13EC1" w:rsidP="003F6A65">
      <w:pPr>
        <w:jc w:val="both"/>
        <w:rPr>
          <w:b/>
        </w:rPr>
      </w:pPr>
    </w:p>
    <w:p w:rsidR="00F13EC1" w:rsidRDefault="00F13EC1" w:rsidP="003F6A65">
      <w:pPr>
        <w:jc w:val="both"/>
        <w:rPr>
          <w:b/>
        </w:rPr>
      </w:pPr>
    </w:p>
    <w:p w:rsidR="00F13EC1" w:rsidRDefault="00F13EC1" w:rsidP="003F6A65">
      <w:pPr>
        <w:jc w:val="both"/>
        <w:rPr>
          <w:b/>
        </w:rPr>
      </w:pPr>
    </w:p>
    <w:p w:rsidR="00F13EC1" w:rsidRDefault="00F13EC1" w:rsidP="003F6A65">
      <w:pPr>
        <w:jc w:val="both"/>
        <w:rPr>
          <w:b/>
        </w:rPr>
      </w:pPr>
    </w:p>
    <w:p w:rsidR="00F13EC1" w:rsidRDefault="00F13EC1" w:rsidP="003F6A65">
      <w:pPr>
        <w:jc w:val="both"/>
        <w:rPr>
          <w:b/>
        </w:rPr>
      </w:pPr>
    </w:p>
    <w:p w:rsidR="00F13EC1" w:rsidRDefault="00F13EC1" w:rsidP="003F6A65">
      <w:pPr>
        <w:jc w:val="both"/>
        <w:rPr>
          <w:b/>
        </w:rPr>
      </w:pPr>
    </w:p>
    <w:p w:rsidR="00F13EC1" w:rsidRDefault="00F13EC1" w:rsidP="003F6A65">
      <w:pPr>
        <w:jc w:val="both"/>
        <w:rPr>
          <w:b/>
        </w:rPr>
      </w:pPr>
    </w:p>
    <w:p w:rsidR="00F13EC1" w:rsidRDefault="00F13EC1" w:rsidP="003F6A65">
      <w:pPr>
        <w:jc w:val="both"/>
        <w:rPr>
          <w:b/>
        </w:rPr>
      </w:pPr>
    </w:p>
    <w:p w:rsidR="00F13EC1" w:rsidRDefault="00F13EC1" w:rsidP="003F6A65">
      <w:pPr>
        <w:jc w:val="both"/>
        <w:rPr>
          <w:b/>
        </w:rPr>
      </w:pPr>
    </w:p>
    <w:p w:rsidR="00F13EC1" w:rsidRDefault="00F13EC1" w:rsidP="003F6A65">
      <w:pPr>
        <w:jc w:val="both"/>
        <w:rPr>
          <w:b/>
        </w:rPr>
      </w:pPr>
    </w:p>
    <w:p w:rsidR="003F6A65" w:rsidRDefault="003F6A65" w:rsidP="003F6A65">
      <w:pPr>
        <w:jc w:val="center"/>
        <w:rPr>
          <w:b/>
        </w:rPr>
      </w:pPr>
      <w:r w:rsidRPr="00A212CD">
        <w:rPr>
          <w:b/>
        </w:rPr>
        <w:t>Описание способа информирования участников</w:t>
      </w:r>
    </w:p>
    <w:p w:rsidR="003F6A65" w:rsidRPr="00A212CD" w:rsidRDefault="003F6A65" w:rsidP="003F6A65">
      <w:pPr>
        <w:jc w:val="center"/>
        <w:rPr>
          <w:b/>
        </w:rPr>
      </w:pPr>
      <w:r w:rsidRPr="00A212CD">
        <w:rPr>
          <w:b/>
        </w:rPr>
        <w:t>стимулирующей лотереи о досрочном прекращении ее проведения.</w:t>
      </w:r>
    </w:p>
    <w:p w:rsidR="003F6A65" w:rsidRDefault="003F6A65" w:rsidP="003F6A65">
      <w:pPr>
        <w:jc w:val="both"/>
        <w:rPr>
          <w:b/>
        </w:rPr>
      </w:pPr>
    </w:p>
    <w:p w:rsidR="003F6A65" w:rsidRPr="00FE1115" w:rsidRDefault="003F6A65" w:rsidP="003F6A65">
      <w:pPr>
        <w:autoSpaceDE w:val="0"/>
        <w:autoSpaceDN w:val="0"/>
        <w:adjustRightInd w:val="0"/>
        <w:spacing w:before="100" w:after="100"/>
        <w:jc w:val="both"/>
        <w:rPr>
          <w:u w:val="single"/>
        </w:rPr>
      </w:pPr>
      <w:r>
        <w:t>1.</w:t>
      </w:r>
      <w:r w:rsidRPr="00A212CD">
        <w:t xml:space="preserve"> При </w:t>
      </w:r>
      <w:r>
        <w:t xml:space="preserve">досрочном </w:t>
      </w:r>
      <w:r w:rsidRPr="00A212CD">
        <w:t>прекращении проведения стимулирующей лотереи «</w:t>
      </w:r>
      <w:r w:rsidR="004604D0">
        <w:t>Собери все краски жизни</w:t>
      </w:r>
      <w:r w:rsidR="00FE1115">
        <w:t>»</w:t>
      </w:r>
      <w:r>
        <w:t xml:space="preserve"> </w:t>
      </w:r>
      <w:r w:rsidRPr="00A212CD">
        <w:t xml:space="preserve">Организатор </w:t>
      </w:r>
      <w:r>
        <w:t>Лотереи</w:t>
      </w:r>
      <w:r w:rsidRPr="00A212CD">
        <w:t xml:space="preserve"> обязан опубликовать </w:t>
      </w:r>
      <w:r w:rsidR="00FE1115">
        <w:t xml:space="preserve">на сайте </w:t>
      </w:r>
      <w:hyperlink r:id="rId5" w:history="1">
        <w:r w:rsidR="00FE1115" w:rsidRPr="007D3CB3">
          <w:rPr>
            <w:rStyle w:val="a6"/>
            <w:lang w:val="en-US"/>
          </w:rPr>
          <w:t>www</w:t>
        </w:r>
        <w:r w:rsidR="00FE1115" w:rsidRPr="007D3CB3">
          <w:rPr>
            <w:rStyle w:val="a6"/>
          </w:rPr>
          <w:t>.</w:t>
        </w:r>
        <w:proofErr w:type="spellStart"/>
        <w:r w:rsidR="00FE1115" w:rsidRPr="007D3CB3">
          <w:rPr>
            <w:rStyle w:val="a6"/>
            <w:lang w:val="en-US"/>
          </w:rPr>
          <w:t>mfk</w:t>
        </w:r>
        <w:proofErr w:type="spellEnd"/>
        <w:r w:rsidR="00FE1115" w:rsidRPr="007D3CB3">
          <w:rPr>
            <w:rStyle w:val="a6"/>
          </w:rPr>
          <w:t>-</w:t>
        </w:r>
        <w:proofErr w:type="spellStart"/>
        <w:r w:rsidR="00FE1115" w:rsidRPr="007D3CB3">
          <w:rPr>
            <w:rStyle w:val="a6"/>
            <w:lang w:val="en-US"/>
          </w:rPr>
          <w:t>suncity</w:t>
        </w:r>
        <w:proofErr w:type="spellEnd"/>
        <w:r w:rsidR="00FE1115" w:rsidRPr="007D3CB3">
          <w:rPr>
            <w:rStyle w:val="a6"/>
          </w:rPr>
          <w:t>.</w:t>
        </w:r>
        <w:proofErr w:type="spellStart"/>
        <w:r w:rsidR="00FE1115" w:rsidRPr="007D3CB3">
          <w:rPr>
            <w:rStyle w:val="a6"/>
            <w:lang w:val="en-US"/>
          </w:rPr>
          <w:t>ru</w:t>
        </w:r>
        <w:proofErr w:type="spellEnd"/>
      </w:hyperlink>
      <w:r w:rsidR="00FE1115" w:rsidRPr="00FE1115">
        <w:rPr>
          <w:u w:val="single"/>
        </w:rPr>
        <w:t xml:space="preserve"> </w:t>
      </w:r>
      <w:r w:rsidRPr="00A212CD">
        <w:t xml:space="preserve"> сообщение о прекращении проведения стимулирующей </w:t>
      </w:r>
      <w:r>
        <w:t>Лотереи.</w:t>
      </w:r>
    </w:p>
    <w:p w:rsidR="003F6A65" w:rsidRDefault="003F6A65" w:rsidP="003F6A65">
      <w:pPr>
        <w:autoSpaceDE w:val="0"/>
        <w:autoSpaceDN w:val="0"/>
        <w:adjustRightInd w:val="0"/>
        <w:spacing w:before="100" w:after="100"/>
        <w:jc w:val="both"/>
      </w:pPr>
      <w:r w:rsidRPr="00A212CD">
        <w:t>2. При изменении условий стимулирующей лотереи «</w:t>
      </w:r>
      <w:r w:rsidR="004604D0">
        <w:t>Собери все краски жизни</w:t>
      </w:r>
      <w:r w:rsidR="00FE1115">
        <w:t>»</w:t>
      </w:r>
      <w:r w:rsidRPr="00A212CD">
        <w:t xml:space="preserve"> Организатор стимулирующей </w:t>
      </w:r>
      <w:r>
        <w:t>Лотереи</w:t>
      </w:r>
      <w:r w:rsidRPr="00A212CD">
        <w:t xml:space="preserve"> обязан опубликовать </w:t>
      </w:r>
      <w:r w:rsidR="00FE1115">
        <w:t>на сайте</w:t>
      </w:r>
      <w:r>
        <w:t xml:space="preserve"> </w:t>
      </w:r>
      <w:hyperlink r:id="rId6" w:history="1">
        <w:r w:rsidR="00FE1115" w:rsidRPr="007D3CB3">
          <w:rPr>
            <w:rStyle w:val="a6"/>
            <w:lang w:val="en-US"/>
          </w:rPr>
          <w:t>www</w:t>
        </w:r>
        <w:r w:rsidR="00FE1115" w:rsidRPr="007D3CB3">
          <w:rPr>
            <w:rStyle w:val="a6"/>
          </w:rPr>
          <w:t>.</w:t>
        </w:r>
        <w:proofErr w:type="spellStart"/>
        <w:r w:rsidR="00FE1115" w:rsidRPr="007D3CB3">
          <w:rPr>
            <w:rStyle w:val="a6"/>
            <w:lang w:val="en-US"/>
          </w:rPr>
          <w:t>mfk</w:t>
        </w:r>
        <w:proofErr w:type="spellEnd"/>
        <w:r w:rsidR="00FE1115" w:rsidRPr="007D3CB3">
          <w:rPr>
            <w:rStyle w:val="a6"/>
          </w:rPr>
          <w:t>-</w:t>
        </w:r>
        <w:proofErr w:type="spellStart"/>
        <w:r w:rsidR="00FE1115" w:rsidRPr="007D3CB3">
          <w:rPr>
            <w:rStyle w:val="a6"/>
            <w:lang w:val="en-US"/>
          </w:rPr>
          <w:t>suncity</w:t>
        </w:r>
        <w:proofErr w:type="spellEnd"/>
        <w:r w:rsidR="00FE1115" w:rsidRPr="007D3CB3">
          <w:rPr>
            <w:rStyle w:val="a6"/>
          </w:rPr>
          <w:t>.</w:t>
        </w:r>
        <w:proofErr w:type="spellStart"/>
        <w:r w:rsidR="00FE1115" w:rsidRPr="007D3CB3">
          <w:rPr>
            <w:rStyle w:val="a6"/>
            <w:lang w:val="en-US"/>
          </w:rPr>
          <w:t>ru</w:t>
        </w:r>
        <w:proofErr w:type="spellEnd"/>
      </w:hyperlink>
      <w:r w:rsidRPr="00A212CD">
        <w:t xml:space="preserve"> сообщение об изменении условий проведения стимулирующей </w:t>
      </w:r>
      <w:r>
        <w:t>Лотереи.</w:t>
      </w:r>
    </w:p>
    <w:p w:rsidR="003F6A65" w:rsidRDefault="003F6A65" w:rsidP="003F6A65">
      <w:pPr>
        <w:autoSpaceDE w:val="0"/>
        <w:autoSpaceDN w:val="0"/>
        <w:adjustRightInd w:val="0"/>
        <w:spacing w:before="100" w:after="100"/>
        <w:jc w:val="both"/>
      </w:pPr>
      <w:r w:rsidRPr="00A212CD">
        <w:t xml:space="preserve">3. Организатор стимулирующей </w:t>
      </w:r>
      <w:r>
        <w:t>Лотереи</w:t>
      </w:r>
      <w:r w:rsidRPr="00A212CD">
        <w:t xml:space="preserve"> обязан провести розыгрыш Призового фонда стимулирующей </w:t>
      </w:r>
      <w:r>
        <w:t>Лотереи</w:t>
      </w:r>
      <w:r w:rsidRPr="00A212CD">
        <w:t xml:space="preserve">, предназначенного для предоставления выигрышей, и предоставить выигрыши выигравшим Участникам стимулирующей </w:t>
      </w:r>
      <w:r>
        <w:t>Лотереи</w:t>
      </w:r>
      <w:r w:rsidRPr="00A212CD">
        <w:t xml:space="preserve">, заключившим договоры на участие в такой лотерее, до даты опубликования сообщения о прекращении проведения стимулирующей </w:t>
      </w:r>
      <w:r>
        <w:t>Лотереи</w:t>
      </w:r>
      <w:r w:rsidRPr="00A212CD">
        <w:t xml:space="preserve"> или иного публичного уведомления о таком прекращении.</w:t>
      </w:r>
    </w:p>
    <w:p w:rsidR="003F6A65" w:rsidRDefault="003F6A65" w:rsidP="003F6A65">
      <w:pPr>
        <w:autoSpaceDE w:val="0"/>
        <w:autoSpaceDN w:val="0"/>
        <w:adjustRightInd w:val="0"/>
        <w:spacing w:before="100" w:after="100"/>
        <w:jc w:val="both"/>
      </w:pPr>
      <w:r w:rsidRPr="00A212CD">
        <w:t xml:space="preserve">3. Приостановка или досрочное прекращение проведения </w:t>
      </w:r>
      <w:r>
        <w:t>Лотереи</w:t>
      </w:r>
      <w:r w:rsidRPr="00A212CD">
        <w:t xml:space="preserve">, либо изменение условий проведения стимулирующей </w:t>
      </w:r>
      <w:r>
        <w:t>Лотереи</w:t>
      </w:r>
      <w:r w:rsidRPr="00A212CD">
        <w:t xml:space="preserve"> не освобождает Организатора </w:t>
      </w:r>
      <w:r>
        <w:t>Лотереи</w:t>
      </w:r>
      <w:r w:rsidRPr="00A212CD">
        <w:t xml:space="preserve"> от необходимости предоставления выигрышей, совершения других необходимых действий.</w:t>
      </w:r>
    </w:p>
    <w:p w:rsidR="003F6A65" w:rsidRDefault="003F6A65" w:rsidP="003F6A65">
      <w:pPr>
        <w:autoSpaceDE w:val="0"/>
        <w:autoSpaceDN w:val="0"/>
        <w:adjustRightInd w:val="0"/>
        <w:spacing w:before="100" w:after="100"/>
        <w:jc w:val="both"/>
      </w:pPr>
      <w:r w:rsidRPr="00A212CD">
        <w:t xml:space="preserve">4. Организатор </w:t>
      </w:r>
      <w:r>
        <w:t>Лотереи</w:t>
      </w:r>
      <w:r w:rsidRPr="00A212CD">
        <w:t xml:space="preserve"> обязан завершить проведение </w:t>
      </w:r>
      <w:r>
        <w:t>Лотереи</w:t>
      </w:r>
      <w:r w:rsidRPr="00A212CD">
        <w:t xml:space="preserve">, в том числе осуществить предоставление выигрышей, и совершить другие необходимые действия в отношении тех участников </w:t>
      </w:r>
      <w:r>
        <w:t>Лотереи</w:t>
      </w:r>
      <w:r w:rsidRPr="00A212CD">
        <w:t>, с которыми он заключил договор.</w:t>
      </w:r>
    </w:p>
    <w:p w:rsidR="003F6A65" w:rsidRDefault="003F6A65" w:rsidP="003F6A65">
      <w:pPr>
        <w:ind w:left="-540"/>
        <w:jc w:val="both"/>
      </w:pPr>
    </w:p>
    <w:p w:rsidR="003F6A65" w:rsidRDefault="003F6A65" w:rsidP="003F6A65">
      <w:pPr>
        <w:ind w:left="-540"/>
        <w:jc w:val="both"/>
      </w:pPr>
    </w:p>
    <w:p w:rsidR="003F6A65" w:rsidRDefault="003F6A65" w:rsidP="003F6A65">
      <w:pPr>
        <w:ind w:left="-540"/>
        <w:jc w:val="both"/>
      </w:pPr>
    </w:p>
    <w:p w:rsidR="003F6A65" w:rsidRDefault="003F6A65" w:rsidP="003F6A65">
      <w:pPr>
        <w:ind w:left="-540"/>
        <w:jc w:val="both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A87027">
      <w:pPr>
        <w:ind w:firstLine="426"/>
      </w:pPr>
    </w:p>
    <w:p w:rsidR="003F6A65" w:rsidRDefault="003F6A65" w:rsidP="003F6A65">
      <w:pPr>
        <w:jc w:val="both"/>
        <w:rPr>
          <w:b/>
        </w:rPr>
      </w:pPr>
    </w:p>
    <w:p w:rsidR="00F13EC1" w:rsidRDefault="00F13EC1" w:rsidP="003F6A65">
      <w:pPr>
        <w:jc w:val="both"/>
        <w:rPr>
          <w:b/>
        </w:rPr>
      </w:pPr>
    </w:p>
    <w:p w:rsidR="00F13EC1" w:rsidRDefault="00F13EC1" w:rsidP="003F6A65">
      <w:pPr>
        <w:jc w:val="both"/>
        <w:rPr>
          <w:b/>
        </w:rPr>
      </w:pPr>
    </w:p>
    <w:p w:rsidR="00F13EC1" w:rsidRDefault="00F13EC1" w:rsidP="003F6A65">
      <w:pPr>
        <w:jc w:val="both"/>
        <w:rPr>
          <w:b/>
        </w:rPr>
      </w:pPr>
    </w:p>
    <w:p w:rsidR="00F13EC1" w:rsidRDefault="00F13EC1" w:rsidP="003F6A65">
      <w:pPr>
        <w:jc w:val="both"/>
        <w:rPr>
          <w:b/>
        </w:rPr>
      </w:pPr>
    </w:p>
    <w:p w:rsidR="00F13EC1" w:rsidRDefault="00F13EC1" w:rsidP="003F6A65">
      <w:pPr>
        <w:jc w:val="both"/>
        <w:rPr>
          <w:b/>
        </w:rPr>
      </w:pPr>
    </w:p>
    <w:p w:rsidR="00F13EC1" w:rsidRDefault="00F13EC1" w:rsidP="003F6A65">
      <w:pPr>
        <w:jc w:val="both"/>
        <w:rPr>
          <w:b/>
        </w:rPr>
      </w:pPr>
    </w:p>
    <w:p w:rsidR="00F13EC1" w:rsidRDefault="00F13EC1" w:rsidP="003F6A65">
      <w:pPr>
        <w:jc w:val="both"/>
        <w:rPr>
          <w:b/>
        </w:rPr>
      </w:pPr>
    </w:p>
    <w:p w:rsidR="00F13EC1" w:rsidRDefault="00F13EC1" w:rsidP="003F6A65">
      <w:pPr>
        <w:jc w:val="both"/>
        <w:rPr>
          <w:b/>
        </w:rPr>
      </w:pPr>
    </w:p>
    <w:p w:rsidR="00F13EC1" w:rsidRDefault="00F13EC1" w:rsidP="003F6A65">
      <w:pPr>
        <w:jc w:val="both"/>
        <w:rPr>
          <w:b/>
        </w:rPr>
      </w:pPr>
    </w:p>
    <w:p w:rsidR="00F13EC1" w:rsidRDefault="00F13EC1" w:rsidP="003F6A65">
      <w:pPr>
        <w:jc w:val="both"/>
        <w:rPr>
          <w:b/>
        </w:rPr>
      </w:pPr>
    </w:p>
    <w:p w:rsidR="00F13EC1" w:rsidRDefault="00F13EC1" w:rsidP="003F6A65">
      <w:pPr>
        <w:jc w:val="both"/>
        <w:rPr>
          <w:b/>
        </w:rPr>
      </w:pPr>
    </w:p>
    <w:p w:rsidR="00F13EC1" w:rsidRDefault="00F13EC1" w:rsidP="003F6A65">
      <w:pPr>
        <w:jc w:val="both"/>
        <w:rPr>
          <w:b/>
        </w:rPr>
      </w:pPr>
    </w:p>
    <w:p w:rsidR="00F13EC1" w:rsidRDefault="00F13EC1" w:rsidP="003F6A65">
      <w:pPr>
        <w:jc w:val="both"/>
        <w:rPr>
          <w:b/>
        </w:rPr>
      </w:pPr>
    </w:p>
    <w:p w:rsidR="00F13EC1" w:rsidRDefault="00F13EC1" w:rsidP="003F6A65">
      <w:pPr>
        <w:jc w:val="both"/>
        <w:rPr>
          <w:b/>
        </w:rPr>
      </w:pPr>
    </w:p>
    <w:p w:rsidR="003F6A65" w:rsidRDefault="003F6A65" w:rsidP="003F6A65">
      <w:pPr>
        <w:jc w:val="both"/>
        <w:rPr>
          <w:b/>
        </w:rPr>
      </w:pPr>
    </w:p>
    <w:p w:rsidR="003F6A65" w:rsidRDefault="003F6A65" w:rsidP="003F6A65">
      <w:pPr>
        <w:jc w:val="center"/>
        <w:rPr>
          <w:b/>
        </w:rPr>
      </w:pPr>
      <w:r w:rsidRPr="000B76C5">
        <w:rPr>
          <w:b/>
        </w:rPr>
        <w:t>Порядок хранения невостребованных выигрышей</w:t>
      </w:r>
    </w:p>
    <w:p w:rsidR="003F6A65" w:rsidRDefault="003F6A65" w:rsidP="003F6A65">
      <w:pPr>
        <w:jc w:val="center"/>
        <w:rPr>
          <w:b/>
        </w:rPr>
      </w:pPr>
      <w:r w:rsidRPr="000B76C5">
        <w:rPr>
          <w:b/>
        </w:rPr>
        <w:t>и порядок их востребования по истечении сроков получения выигрышей.</w:t>
      </w:r>
    </w:p>
    <w:p w:rsidR="003F6A65" w:rsidRDefault="003F6A65" w:rsidP="003F6A65">
      <w:pPr>
        <w:jc w:val="both"/>
        <w:rPr>
          <w:b/>
        </w:rPr>
      </w:pPr>
    </w:p>
    <w:p w:rsidR="003F6A65" w:rsidRDefault="003F6A65" w:rsidP="003F6A65">
      <w:pPr>
        <w:autoSpaceDE w:val="0"/>
        <w:autoSpaceDN w:val="0"/>
        <w:adjustRightInd w:val="0"/>
        <w:spacing w:before="100" w:after="100"/>
        <w:jc w:val="both"/>
      </w:pPr>
      <w:r w:rsidRPr="0034049C">
        <w:t>1. Условиями стимулирующей лотереи «</w:t>
      </w:r>
      <w:r w:rsidR="004604D0">
        <w:t>Собери все краски жизни</w:t>
      </w:r>
      <w:r w:rsidR="00FE1115">
        <w:t>»</w:t>
      </w:r>
      <w:r w:rsidRPr="0034049C">
        <w:t xml:space="preserve"> не предусмотрено хранение невостребованных выигрышей и возможность их востребования по истечению сроков получения выигрышей. </w:t>
      </w:r>
    </w:p>
    <w:p w:rsidR="003F6A65" w:rsidRDefault="003F6A65" w:rsidP="003F6A65">
      <w:pPr>
        <w:autoSpaceDE w:val="0"/>
        <w:autoSpaceDN w:val="0"/>
        <w:adjustRightInd w:val="0"/>
        <w:spacing w:before="100" w:after="100"/>
        <w:jc w:val="both"/>
      </w:pPr>
      <w:r w:rsidRPr="0034049C">
        <w:t xml:space="preserve">2. Все невостребованные выигрыши остаются у Организатора </w:t>
      </w:r>
      <w:r>
        <w:t>Лотереи</w:t>
      </w:r>
      <w:r w:rsidRPr="0034049C">
        <w:t xml:space="preserve">, который по истечению срока, </w:t>
      </w:r>
      <w:r w:rsidRPr="00045A95">
        <w:t>указанного в п.</w:t>
      </w:r>
      <w:r>
        <w:t>4</w:t>
      </w:r>
      <w:r w:rsidRPr="00045A95">
        <w:t>.3 Условий</w:t>
      </w:r>
      <w:r w:rsidRPr="0034049C">
        <w:t xml:space="preserve"> проведения стимулирующей </w:t>
      </w:r>
      <w:r>
        <w:t>Лотереи</w:t>
      </w:r>
      <w:r w:rsidRPr="0034049C">
        <w:t>, может использовать их по своему усмотрению.</w:t>
      </w:r>
    </w:p>
    <w:p w:rsidR="003F6A65" w:rsidRPr="0034049C" w:rsidRDefault="003F6A65" w:rsidP="003F6A65">
      <w:pPr>
        <w:autoSpaceDE w:val="0"/>
        <w:autoSpaceDN w:val="0"/>
        <w:adjustRightInd w:val="0"/>
        <w:spacing w:before="100" w:after="100"/>
        <w:jc w:val="both"/>
      </w:pPr>
    </w:p>
    <w:p w:rsidR="003F6A65" w:rsidRDefault="003F6A65" w:rsidP="00A87027">
      <w:pPr>
        <w:ind w:firstLine="426"/>
      </w:pPr>
    </w:p>
    <w:sectPr w:rsidR="003F6A65" w:rsidSect="00F13EC1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65A"/>
    <w:multiLevelType w:val="hybridMultilevel"/>
    <w:tmpl w:val="B0120E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5D7C08"/>
    <w:multiLevelType w:val="hybridMultilevel"/>
    <w:tmpl w:val="6CB03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563BC"/>
    <w:multiLevelType w:val="hybridMultilevel"/>
    <w:tmpl w:val="39A49424"/>
    <w:lvl w:ilvl="0" w:tplc="A2A40F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A34D2"/>
    <w:multiLevelType w:val="hybridMultilevel"/>
    <w:tmpl w:val="1A1886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9C599D"/>
    <w:multiLevelType w:val="hybridMultilevel"/>
    <w:tmpl w:val="6FC8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41D2D"/>
    <w:multiLevelType w:val="hybridMultilevel"/>
    <w:tmpl w:val="156C3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F1304"/>
    <w:multiLevelType w:val="hybridMultilevel"/>
    <w:tmpl w:val="6CB03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76454"/>
    <w:multiLevelType w:val="hybridMultilevel"/>
    <w:tmpl w:val="4BDE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86CDC"/>
    <w:multiLevelType w:val="hybridMultilevel"/>
    <w:tmpl w:val="5012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characterSpacingControl w:val="doNotCompress"/>
  <w:compat/>
  <w:rsids>
    <w:rsidRoot w:val="000445A7"/>
    <w:rsid w:val="000445A7"/>
    <w:rsid w:val="0004558F"/>
    <w:rsid w:val="000618D6"/>
    <w:rsid w:val="000A0C50"/>
    <w:rsid w:val="000B3CE6"/>
    <w:rsid w:val="000D3A84"/>
    <w:rsid w:val="00111C57"/>
    <w:rsid w:val="00153174"/>
    <w:rsid w:val="0016496B"/>
    <w:rsid w:val="00202E88"/>
    <w:rsid w:val="00250237"/>
    <w:rsid w:val="0025187C"/>
    <w:rsid w:val="0025522B"/>
    <w:rsid w:val="0026440B"/>
    <w:rsid w:val="002B6230"/>
    <w:rsid w:val="003407B9"/>
    <w:rsid w:val="003E5DE3"/>
    <w:rsid w:val="003F6A65"/>
    <w:rsid w:val="004604D0"/>
    <w:rsid w:val="004A1E77"/>
    <w:rsid w:val="00511B8A"/>
    <w:rsid w:val="00575711"/>
    <w:rsid w:val="005D4E6B"/>
    <w:rsid w:val="00651756"/>
    <w:rsid w:val="00741477"/>
    <w:rsid w:val="00762AB1"/>
    <w:rsid w:val="007826D8"/>
    <w:rsid w:val="00795902"/>
    <w:rsid w:val="007A0F5E"/>
    <w:rsid w:val="007A7F82"/>
    <w:rsid w:val="007B0D8B"/>
    <w:rsid w:val="007C23A2"/>
    <w:rsid w:val="007E7941"/>
    <w:rsid w:val="007F7AD7"/>
    <w:rsid w:val="00874094"/>
    <w:rsid w:val="008740EC"/>
    <w:rsid w:val="008A0133"/>
    <w:rsid w:val="008A4574"/>
    <w:rsid w:val="008A6867"/>
    <w:rsid w:val="008C72B2"/>
    <w:rsid w:val="00916927"/>
    <w:rsid w:val="00924896"/>
    <w:rsid w:val="00A87027"/>
    <w:rsid w:val="00AA3286"/>
    <w:rsid w:val="00AA4D3C"/>
    <w:rsid w:val="00AB3EBD"/>
    <w:rsid w:val="00AE5BA3"/>
    <w:rsid w:val="00B65425"/>
    <w:rsid w:val="00B75AB9"/>
    <w:rsid w:val="00BE3126"/>
    <w:rsid w:val="00C43571"/>
    <w:rsid w:val="00C75F2F"/>
    <w:rsid w:val="00C77B7E"/>
    <w:rsid w:val="00C91473"/>
    <w:rsid w:val="00C9191E"/>
    <w:rsid w:val="00CC4DDD"/>
    <w:rsid w:val="00CF6ED0"/>
    <w:rsid w:val="00D04B7A"/>
    <w:rsid w:val="00D41DC6"/>
    <w:rsid w:val="00D42B9A"/>
    <w:rsid w:val="00D45D70"/>
    <w:rsid w:val="00DD11B5"/>
    <w:rsid w:val="00DF33F7"/>
    <w:rsid w:val="00DF71A8"/>
    <w:rsid w:val="00E04613"/>
    <w:rsid w:val="00E161DE"/>
    <w:rsid w:val="00E50A37"/>
    <w:rsid w:val="00EA094A"/>
    <w:rsid w:val="00EB01CB"/>
    <w:rsid w:val="00EC2BF5"/>
    <w:rsid w:val="00ED16B7"/>
    <w:rsid w:val="00EE1C39"/>
    <w:rsid w:val="00EE500E"/>
    <w:rsid w:val="00F13EC1"/>
    <w:rsid w:val="00FE1115"/>
    <w:rsid w:val="00FE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57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77B7E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C77B7E"/>
    <w:pPr>
      <w:keepNext/>
      <w:jc w:val="center"/>
      <w:outlineLvl w:val="2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C4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C4D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7B7E"/>
    <w:rPr>
      <w:sz w:val="24"/>
    </w:rPr>
  </w:style>
  <w:style w:type="character" w:customStyle="1" w:styleId="30">
    <w:name w:val="Заголовок 3 Знак"/>
    <w:basedOn w:val="a0"/>
    <w:link w:val="3"/>
    <w:rsid w:val="00C77B7E"/>
    <w:rPr>
      <w:b/>
      <w:i/>
      <w:sz w:val="24"/>
    </w:rPr>
  </w:style>
  <w:style w:type="paragraph" w:styleId="a5">
    <w:name w:val="List Paragraph"/>
    <w:basedOn w:val="a"/>
    <w:uiPriority w:val="34"/>
    <w:qFormat/>
    <w:rsid w:val="00FE1115"/>
    <w:pPr>
      <w:ind w:left="720"/>
      <w:contextualSpacing/>
    </w:pPr>
  </w:style>
  <w:style w:type="character" w:styleId="a6">
    <w:name w:val="Hyperlink"/>
    <w:basedOn w:val="a0"/>
    <w:rsid w:val="00FE1115"/>
    <w:rPr>
      <w:color w:val="0000FF" w:themeColor="hyperlink"/>
      <w:u w:val="single"/>
    </w:rPr>
  </w:style>
  <w:style w:type="table" w:styleId="a7">
    <w:name w:val="Table Grid"/>
    <w:basedOn w:val="a1"/>
    <w:rsid w:val="00EE50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A01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k-suncity.ru" TargetMode="External"/><Relationship Id="rId5" Type="http://schemas.openxmlformats.org/officeDocument/2006/relationships/hyperlink" Target="http://www.mfk-sun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3706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Local Authority</Company>
  <LinksUpToDate>false</LinksUpToDate>
  <CharactersWithSpaces>24787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Александрова</cp:lastModifiedBy>
  <cp:revision>8</cp:revision>
  <cp:lastPrinted>2012-10-02T10:17:00Z</cp:lastPrinted>
  <dcterms:created xsi:type="dcterms:W3CDTF">2013-05-27T15:35:00Z</dcterms:created>
  <dcterms:modified xsi:type="dcterms:W3CDTF">2013-08-31T13:17:00Z</dcterms:modified>
</cp:coreProperties>
</file>